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864" w:rsidRPr="00BE7819" w:rsidRDefault="001D6864" w:rsidP="001D6864">
      <w:pPr>
        <w:ind w:left="1440" w:firstLine="720"/>
        <w:rPr>
          <w:rFonts w:asciiTheme="minorHAnsi" w:hAnsiTheme="minorHAnsi" w:cs="Tahoma"/>
          <w:b/>
          <w:sz w:val="24"/>
          <w:szCs w:val="24"/>
          <w:lang w:val="el-GR"/>
        </w:rPr>
      </w:pPr>
      <w:r w:rsidRPr="00BE7819">
        <w:rPr>
          <w:rFonts w:asciiTheme="minorHAnsi" w:hAnsiTheme="minorHAnsi" w:cs="Tahoma"/>
          <w:color w:val="0000FF"/>
          <w:sz w:val="24"/>
          <w:szCs w:val="24"/>
          <w:lang w:val="el-GR"/>
        </w:rPr>
        <w:tab/>
      </w:r>
      <w:r w:rsidRPr="00BE7819">
        <w:rPr>
          <w:rFonts w:asciiTheme="minorHAnsi" w:hAnsiTheme="minorHAnsi" w:cs="Tahoma"/>
          <w:color w:val="0000FF"/>
          <w:sz w:val="24"/>
          <w:szCs w:val="24"/>
          <w:lang w:val="en-US"/>
        </w:rPr>
        <w:tab/>
      </w:r>
      <w:r w:rsidRPr="00BE7819">
        <w:rPr>
          <w:rFonts w:asciiTheme="minorHAnsi" w:hAnsiTheme="minorHAnsi" w:cs="Tahoma"/>
          <w:b/>
          <w:color w:val="0000FF"/>
          <w:sz w:val="24"/>
          <w:szCs w:val="24"/>
          <w:lang w:val="el-GR"/>
        </w:rPr>
        <w:t xml:space="preserve">       </w:t>
      </w:r>
    </w:p>
    <w:p w:rsidR="001D6864" w:rsidRPr="00BE7819" w:rsidRDefault="001D6864" w:rsidP="001D6864">
      <w:pPr>
        <w:ind w:left="3600"/>
        <w:rPr>
          <w:rFonts w:asciiTheme="minorHAnsi" w:hAnsiTheme="minorHAnsi" w:cs="Tahoma"/>
          <w:sz w:val="24"/>
          <w:szCs w:val="24"/>
          <w:lang w:val="el-GR"/>
        </w:rPr>
      </w:pPr>
      <w:r w:rsidRPr="00BE7819">
        <w:rPr>
          <w:rFonts w:asciiTheme="minorHAnsi" w:hAnsiTheme="minorHAnsi" w:cs="Tahoma"/>
          <w:color w:val="0000FF"/>
          <w:sz w:val="24"/>
          <w:szCs w:val="24"/>
          <w:lang w:val="el-GR"/>
        </w:rPr>
        <w:t xml:space="preserve">       </w:t>
      </w:r>
      <w:r w:rsidRPr="00BE7819">
        <w:rPr>
          <w:rFonts w:asciiTheme="minorHAnsi" w:hAnsiTheme="minorHAnsi" w:cs="Tahoma"/>
          <w:b/>
          <w:color w:val="000000"/>
          <w:sz w:val="24"/>
          <w:szCs w:val="24"/>
          <w:lang w:val="el-GR"/>
        </w:rPr>
        <w:t>ΑΝΑΡΤΗΤΕΟ ΣΤΟ ΔΙΑΔΙΚΤΥΟ</w:t>
      </w:r>
    </w:p>
    <w:tbl>
      <w:tblPr>
        <w:tblW w:w="8723" w:type="dxa"/>
        <w:tblInd w:w="-252" w:type="dxa"/>
        <w:tblLook w:val="0000" w:firstRow="0" w:lastRow="0" w:firstColumn="0" w:lastColumn="0" w:noHBand="0" w:noVBand="0"/>
      </w:tblPr>
      <w:tblGrid>
        <w:gridCol w:w="4471"/>
        <w:gridCol w:w="4252"/>
      </w:tblGrid>
      <w:tr w:rsidR="001D6864" w:rsidRPr="006A4722" w:rsidTr="00D7352F">
        <w:trPr>
          <w:trHeight w:val="6640"/>
        </w:trPr>
        <w:tc>
          <w:tcPr>
            <w:tcW w:w="4471" w:type="dxa"/>
          </w:tcPr>
          <w:p w:rsidR="001D6864" w:rsidRPr="00BE7819" w:rsidRDefault="001D6864" w:rsidP="002910B2">
            <w:pPr>
              <w:pStyle w:val="3"/>
              <w:tabs>
                <w:tab w:val="left" w:pos="1452"/>
                <w:tab w:val="left" w:pos="4255"/>
              </w:tabs>
              <w:spacing w:line="240" w:lineRule="auto"/>
              <w:jc w:val="center"/>
              <w:rPr>
                <w:rFonts w:asciiTheme="minorHAnsi" w:hAnsiTheme="minorHAnsi" w:cs="Tahoma"/>
                <w:bCs w:val="0"/>
                <w:sz w:val="22"/>
                <w:szCs w:val="22"/>
              </w:rPr>
            </w:pPr>
            <w:r w:rsidRPr="00BE7819">
              <w:rPr>
                <w:rFonts w:asciiTheme="minorHAnsi" w:hAnsiTheme="minorHAnsi" w:cs="Tahoma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533400" cy="518160"/>
                  <wp:effectExtent l="0" t="0" r="0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6864" w:rsidRPr="00BE7819" w:rsidRDefault="001D6864" w:rsidP="002910B2">
            <w:pPr>
              <w:pStyle w:val="3"/>
              <w:tabs>
                <w:tab w:val="left" w:pos="4680"/>
              </w:tabs>
              <w:spacing w:line="240" w:lineRule="auto"/>
              <w:jc w:val="center"/>
              <w:rPr>
                <w:rFonts w:asciiTheme="minorHAnsi" w:hAnsiTheme="minorHAnsi" w:cs="Tahoma"/>
                <w:bCs w:val="0"/>
                <w:sz w:val="22"/>
                <w:szCs w:val="22"/>
              </w:rPr>
            </w:pPr>
            <w:r w:rsidRPr="00BE7819">
              <w:rPr>
                <w:rFonts w:asciiTheme="minorHAnsi" w:hAnsiTheme="minorHAnsi" w:cs="Tahoma"/>
                <w:bCs w:val="0"/>
                <w:sz w:val="22"/>
                <w:szCs w:val="22"/>
              </w:rPr>
              <w:t>ΕΛΛΗΝΙΚΗ ΔΗΜΟΚΡΑΤΙΑ</w:t>
            </w:r>
          </w:p>
          <w:p w:rsidR="001D6864" w:rsidRPr="00BE7819" w:rsidRDefault="00871FD9" w:rsidP="0069739A">
            <w:pPr>
              <w:jc w:val="center"/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ΥΠΟΥΡΓΕΙΟ</w:t>
            </w:r>
            <w:r w:rsidR="00B433BC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 xml:space="preserve"> ΕΣΩΤΕΡΙΚΩΝ ΚΑΙ  ΔΙΟΙΚΗΤΙΚΗΣ ΑΝΑΣΥΓΚΡΟΤΗΣΗΣ</w:t>
            </w:r>
          </w:p>
          <w:p w:rsidR="001D6864" w:rsidRPr="00BE7819" w:rsidRDefault="001D6864" w:rsidP="002910B2">
            <w:pPr>
              <w:jc w:val="center"/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ΓΕΝ. Δ/ΝΣΗ</w:t>
            </w:r>
            <w:r w:rsidR="00B433BC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 xml:space="preserve"> ΔΙΟΙΚΗΣΗΣ </w:t>
            </w: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 xml:space="preserve"> </w:t>
            </w:r>
            <w:r w:rsidR="00536044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ΑΝΘΡΩΠΙΝΟΥ ΔΥΝΑΜΙΚΟΥ</w:t>
            </w:r>
          </w:p>
          <w:p w:rsidR="001D6864" w:rsidRPr="00BE7819" w:rsidRDefault="00B677D9" w:rsidP="002910B2">
            <w:pPr>
              <w:jc w:val="both"/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="Tahoma"/>
                <w:b/>
                <w:noProof/>
                <w:sz w:val="22"/>
                <w:szCs w:val="22"/>
                <w:lang w:val="el-GR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46354</wp:posOffset>
                      </wp:positionV>
                      <wp:extent cx="1371600" cy="0"/>
                      <wp:effectExtent l="0" t="0" r="19050" b="19050"/>
                      <wp:wrapNone/>
                      <wp:docPr id="2" name="Ευθεία γραμμή σύνδεσης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Ευθεία γραμμή σύνδεσης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5pt,3.65pt" to="184.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"/>
                  </w:pict>
                </mc:Fallback>
              </mc:AlternateContent>
            </w:r>
          </w:p>
          <w:p w:rsidR="001D6864" w:rsidRPr="00BE7819" w:rsidRDefault="001D6864" w:rsidP="006D5A8E">
            <w:pPr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ΔΙΕΥΘΥΝΣΗ ΠΡΟΓΡΑΜΜΑΤΙΣΜΟΥ ΚΑΙ ΑΝΑΠΤΥΞΗΣ ΑΝΘΡΩΠΙΝΟΥ ΔΥΝΑΜΙΚΟΥ</w:t>
            </w:r>
          </w:p>
          <w:p w:rsidR="001D6864" w:rsidRPr="00BE7819" w:rsidRDefault="001D6864" w:rsidP="002910B2">
            <w:pPr>
              <w:jc w:val="both"/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ΤΜΗΜΑ ΑΝΑΠΤΥΞΗΣ ΚΑΙ ΑΞΙΟΠΟΙΗΣΗΣ ΑΝΘΡΩΠΙΝΟΥ ΔΥΝΑΜΙΚΟΥ ΤΗΣ ΔΗΜΟΣΙΑΣ ΔΙΟΙΚΗΣΗΣ ΑΝΘΡΩΠΙΝΟΥ ΔΥΝΑΜΙΚΟΥ</w:t>
            </w:r>
          </w:p>
          <w:p w:rsidR="001D6864" w:rsidRPr="00BE7819" w:rsidRDefault="001D6864" w:rsidP="002910B2">
            <w:pPr>
              <w:jc w:val="both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</w:p>
          <w:p w:rsidR="001D6864" w:rsidRPr="00BE7819" w:rsidRDefault="001D6864" w:rsidP="002910B2">
            <w:pPr>
              <w:pStyle w:val="2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proofErr w:type="spellStart"/>
            <w:r w:rsidRPr="00BE7819">
              <w:rPr>
                <w:rFonts w:asciiTheme="minorHAnsi" w:hAnsiTheme="minorHAnsi" w:cs="Tahoma"/>
                <w:sz w:val="22"/>
                <w:szCs w:val="22"/>
              </w:rPr>
              <w:t>Ταχ</w:t>
            </w:r>
            <w:proofErr w:type="spellEnd"/>
            <w:r w:rsidRPr="00BE7819">
              <w:rPr>
                <w:rFonts w:asciiTheme="minorHAnsi" w:hAnsiTheme="minorHAnsi" w:cs="Tahoma"/>
                <w:sz w:val="22"/>
                <w:szCs w:val="22"/>
              </w:rPr>
              <w:t xml:space="preserve">. Δ/νση:  </w:t>
            </w:r>
            <w:proofErr w:type="spellStart"/>
            <w:r w:rsidRPr="00BE7819">
              <w:rPr>
                <w:rFonts w:asciiTheme="minorHAnsi" w:hAnsiTheme="minorHAnsi" w:cs="Tahoma"/>
                <w:sz w:val="22"/>
                <w:szCs w:val="22"/>
              </w:rPr>
              <w:t>Βασ</w:t>
            </w:r>
            <w:proofErr w:type="spellEnd"/>
            <w:r w:rsidRPr="00BE7819">
              <w:rPr>
                <w:rFonts w:asciiTheme="minorHAnsi" w:hAnsiTheme="minorHAnsi" w:cs="Tahoma"/>
                <w:sz w:val="22"/>
                <w:szCs w:val="22"/>
              </w:rPr>
              <w:t>. Σοφίας 15,</w:t>
            </w:r>
          </w:p>
          <w:p w:rsidR="001D6864" w:rsidRPr="00BE7819" w:rsidRDefault="001D6864" w:rsidP="002910B2">
            <w:pPr>
              <w:pStyle w:val="2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BE7819">
              <w:rPr>
                <w:rFonts w:asciiTheme="minorHAnsi" w:hAnsiTheme="minorHAnsi" w:cs="Tahoma"/>
                <w:sz w:val="22"/>
                <w:szCs w:val="22"/>
              </w:rPr>
              <w:t>106 74, Αθήνα</w:t>
            </w:r>
          </w:p>
          <w:p w:rsidR="00BE7819" w:rsidRPr="00BE7819" w:rsidRDefault="00C84C5B" w:rsidP="00BE7819">
            <w:pPr>
              <w:jc w:val="both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>Πληρ</w:t>
            </w:r>
            <w:proofErr w:type="spellEnd"/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: </w:t>
            </w:r>
            <w:r w:rsidR="00452526">
              <w:rPr>
                <w:rFonts w:asciiTheme="minorHAnsi" w:hAnsiTheme="minorHAnsi" w:cs="Tahoma"/>
                <w:sz w:val="22"/>
                <w:szCs w:val="22"/>
                <w:lang w:val="el-GR"/>
              </w:rPr>
              <w:t>Παναγιώτα Καραγεώργη</w:t>
            </w:r>
          </w:p>
          <w:p w:rsidR="00BE7819" w:rsidRPr="00BE7819" w:rsidRDefault="00C84C5B" w:rsidP="00BE7819">
            <w:pPr>
              <w:jc w:val="both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>Τηλ</w:t>
            </w:r>
            <w:proofErr w:type="spellEnd"/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>.: 213-</w:t>
            </w:r>
            <w:r w:rsidR="00235836" w:rsidRPr="00235836">
              <w:rPr>
                <w:rFonts w:asciiTheme="minorHAnsi" w:hAnsiTheme="minorHAnsi" w:cs="Tahoma"/>
                <w:sz w:val="22"/>
                <w:szCs w:val="22"/>
                <w:lang w:val="el-GR"/>
              </w:rPr>
              <w:t>1313.239</w:t>
            </w:r>
          </w:p>
          <w:p w:rsidR="001D6864" w:rsidRPr="00BE7819" w:rsidRDefault="00BE7819" w:rsidP="00D7352F">
            <w:pPr>
              <w:jc w:val="both"/>
              <w:rPr>
                <w:rFonts w:asciiTheme="minorHAnsi" w:hAnsiTheme="minorHAnsi" w:cs="Tahoma"/>
                <w:sz w:val="22"/>
                <w:szCs w:val="22"/>
                <w:lang w:val="it-IT"/>
              </w:rPr>
            </w:pPr>
            <w:r w:rsidRPr="00235836">
              <w:rPr>
                <w:rFonts w:asciiTheme="minorHAnsi" w:hAnsiTheme="minorHAnsi" w:cs="Tahoma"/>
                <w:sz w:val="22"/>
                <w:szCs w:val="22"/>
                <w:lang w:val="it-IT"/>
              </w:rPr>
              <w:t xml:space="preserve">e-mail: </w:t>
            </w:r>
            <w:r w:rsidR="004F330D">
              <w:fldChar w:fldCharType="begin"/>
            </w:r>
            <w:r w:rsidR="004F330D" w:rsidRPr="001D6537">
              <w:rPr>
                <w:lang w:val="fr-FR"/>
              </w:rPr>
              <w:instrText xml:space="preserve"> HYPERLINK "mailto:p.karageorgi@ydmed.gov.gr" </w:instrText>
            </w:r>
            <w:r w:rsidR="004F330D">
              <w:fldChar w:fldCharType="separate"/>
            </w:r>
            <w:r w:rsidR="001663A0" w:rsidRPr="001664F6">
              <w:rPr>
                <w:rStyle w:val="-"/>
                <w:rFonts w:asciiTheme="minorHAnsi" w:hAnsiTheme="minorHAnsi"/>
                <w:sz w:val="22"/>
                <w:szCs w:val="22"/>
                <w:lang w:val="fr-FR"/>
              </w:rPr>
              <w:t>p.karageorgi@ydmed.gov.gr</w:t>
            </w:r>
            <w:r w:rsidR="004F330D">
              <w:rPr>
                <w:rStyle w:val="-"/>
                <w:rFonts w:asciiTheme="minorHAnsi" w:hAnsiTheme="minorHAnsi"/>
                <w:sz w:val="22"/>
                <w:szCs w:val="22"/>
                <w:lang w:val="fr-FR"/>
              </w:rPr>
              <w:fldChar w:fldCharType="end"/>
            </w:r>
            <w:r w:rsidR="00235836" w:rsidRPr="006D5A8E">
              <w:rPr>
                <w:rFonts w:asciiTheme="minorHAnsi" w:hAnsiTheme="minorHAnsi"/>
                <w:sz w:val="22"/>
                <w:szCs w:val="22"/>
                <w:lang w:val="fr-FR"/>
              </w:rPr>
              <w:t xml:space="preserve"> </w:t>
            </w:r>
            <w:r w:rsidRPr="00235836">
              <w:rPr>
                <w:rFonts w:asciiTheme="minorHAnsi" w:hAnsiTheme="minorHAnsi" w:cs="Tahoma"/>
                <w:sz w:val="22"/>
                <w:szCs w:val="22"/>
                <w:lang w:val="it-IT"/>
              </w:rPr>
              <w:t xml:space="preserve">   </w:t>
            </w:r>
          </w:p>
        </w:tc>
        <w:tc>
          <w:tcPr>
            <w:tcW w:w="4252" w:type="dxa"/>
          </w:tcPr>
          <w:p w:rsidR="001D6864" w:rsidRPr="0002413C" w:rsidRDefault="0002413C" w:rsidP="002910B2">
            <w:pPr>
              <w:ind w:left="-108"/>
              <w:jc w:val="both"/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ΕΠΕΙΓΟΝ-ΠΡΟΘΕΣΜΙΑ</w:t>
            </w:r>
          </w:p>
          <w:p w:rsidR="001D6864" w:rsidRPr="0002413C" w:rsidRDefault="001D6864" w:rsidP="002910B2">
            <w:pPr>
              <w:ind w:left="-108"/>
              <w:jc w:val="both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02413C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 </w:t>
            </w:r>
          </w:p>
          <w:p w:rsidR="001D6864" w:rsidRPr="00BE7819" w:rsidRDefault="006A4722" w:rsidP="002910B2">
            <w:pPr>
              <w:ind w:left="-108"/>
              <w:jc w:val="both"/>
              <w:rPr>
                <w:rFonts w:asciiTheme="minorHAnsi" w:hAnsiTheme="minorHAnsi" w:cs="Tahoma"/>
                <w:i/>
                <w:iCs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>Αθήνα,</w:t>
            </w:r>
            <w:r>
              <w:rPr>
                <w:rFonts w:asciiTheme="minorHAnsi" w:hAnsiTheme="minorHAnsi" w:cs="Tahoma"/>
                <w:sz w:val="22"/>
                <w:szCs w:val="22"/>
                <w:lang w:val="en-US"/>
              </w:rPr>
              <w:t xml:space="preserve"> 28 </w:t>
            </w:r>
            <w:bookmarkStart w:id="0" w:name="_GoBack"/>
            <w:bookmarkEnd w:id="0"/>
            <w:r w:rsidR="00B433BC">
              <w:rPr>
                <w:rFonts w:asciiTheme="minorHAnsi" w:hAnsiTheme="minorHAnsi" w:cs="Tahoma"/>
                <w:sz w:val="22"/>
                <w:szCs w:val="22"/>
                <w:lang w:val="el-GR"/>
              </w:rPr>
              <w:t>Δεκεμβρίου</w:t>
            </w:r>
            <w:r w:rsidR="00C84C5B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 </w:t>
            </w:r>
            <w:r w:rsidR="00A677D0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 2015</w:t>
            </w:r>
          </w:p>
          <w:p w:rsidR="001D6864" w:rsidRPr="00357C54" w:rsidRDefault="001D6864" w:rsidP="002910B2">
            <w:pPr>
              <w:pStyle w:val="7"/>
              <w:ind w:left="-108"/>
              <w:jc w:val="both"/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</w:pPr>
            <w:r w:rsidRPr="00BE7819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 xml:space="preserve"> Α.Π:</w:t>
            </w:r>
            <w:r w:rsidR="0002413C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ΔΙΠΑΑΔ</w:t>
            </w:r>
            <w:r w:rsidR="00EB72AF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/</w:t>
            </w:r>
            <w:r w:rsidR="00BA7FD8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ΕΠ/</w:t>
            </w:r>
            <w:r w:rsidR="00EB72AF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Φ</w:t>
            </w:r>
            <w:r w:rsidR="00235836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.</w:t>
            </w:r>
            <w:r w:rsidR="00101071" w:rsidRPr="00C65109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3</w:t>
            </w:r>
            <w:r w:rsidRPr="00BE7819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/</w:t>
            </w:r>
            <w:r w:rsidR="00BA7FD8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77</w:t>
            </w:r>
            <w:r w:rsidRPr="00BE7819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/</w:t>
            </w:r>
            <w:r w:rsidR="00BA7FD8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38951</w:t>
            </w:r>
          </w:p>
          <w:p w:rsidR="001D6864" w:rsidRPr="00BE7819" w:rsidRDefault="001D6864" w:rsidP="002910B2">
            <w:pPr>
              <w:pStyle w:val="5"/>
              <w:tabs>
                <w:tab w:val="left" w:pos="164"/>
              </w:tabs>
              <w:ind w:left="-108"/>
              <w:rPr>
                <w:rFonts w:asciiTheme="minorHAnsi" w:hAnsiTheme="minorHAnsi" w:cs="Tahoma"/>
                <w:szCs w:val="22"/>
              </w:rPr>
            </w:pPr>
          </w:p>
          <w:p w:rsidR="001D6864" w:rsidRPr="00BE7819" w:rsidRDefault="001D6864" w:rsidP="002910B2">
            <w:pPr>
              <w:pStyle w:val="5"/>
              <w:tabs>
                <w:tab w:val="left" w:pos="164"/>
              </w:tabs>
              <w:ind w:left="-108"/>
              <w:rPr>
                <w:rFonts w:asciiTheme="minorHAnsi" w:hAnsiTheme="minorHAnsi" w:cs="Tahoma"/>
                <w:szCs w:val="22"/>
              </w:rPr>
            </w:pPr>
            <w:r w:rsidRPr="00BE7819">
              <w:rPr>
                <w:rFonts w:asciiTheme="minorHAnsi" w:hAnsiTheme="minorHAnsi" w:cs="Tahoma"/>
                <w:szCs w:val="22"/>
              </w:rPr>
              <w:t xml:space="preserve">Αποστολή  με  ηλεκτρονικό ταχυδρομείο </w:t>
            </w:r>
          </w:p>
          <w:p w:rsidR="001D6864" w:rsidRPr="00BE7819" w:rsidRDefault="001D6864" w:rsidP="002910B2">
            <w:pPr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</w:p>
          <w:p w:rsidR="001D6864" w:rsidRPr="00BE7819" w:rsidRDefault="001D6864" w:rsidP="002910B2">
            <w:pPr>
              <w:ind w:left="-108"/>
              <w:rPr>
                <w:rFonts w:asciiTheme="minorHAnsi" w:hAnsiTheme="minorHAnsi" w:cs="Tahoma"/>
                <w:b/>
                <w:sz w:val="22"/>
                <w:szCs w:val="22"/>
                <w:u w:val="single"/>
                <w:lang w:val="el-GR"/>
              </w:rPr>
            </w:pPr>
          </w:p>
          <w:p w:rsidR="001D6864" w:rsidRPr="00BE7819" w:rsidRDefault="001D6864" w:rsidP="002910B2">
            <w:pPr>
              <w:ind w:left="-108"/>
              <w:rPr>
                <w:rFonts w:asciiTheme="minorHAnsi" w:hAnsiTheme="minorHAnsi" w:cs="Tahoma"/>
                <w:b/>
                <w:sz w:val="22"/>
                <w:szCs w:val="22"/>
                <w:u w:val="single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u w:val="single"/>
                <w:lang w:val="el-GR"/>
              </w:rPr>
              <w:t xml:space="preserve">ΠΡΟΣ :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1</w:t>
            </w: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.Όλα τα Υπουργεία,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>Διευθύνσεις Διοικητικού /Προσωπικού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2</w:t>
            </w: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.Όλες τις Γενικές και Ειδικές Γραμματείες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Διευθύνσεις Διοικητικού /Προσωπικού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3</w:t>
            </w: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.Όλες τις Ανεξάρτητες Αρχές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Διευθύνσεις Διοικητικού/Προσωπικού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4</w:t>
            </w: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.Όλες τις Αποκεντρωμένες Διοικήσεις του Κράτους 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b/>
                <w:sz w:val="22"/>
                <w:szCs w:val="22"/>
                <w:u w:val="single"/>
                <w:lang w:val="el-GR"/>
              </w:rPr>
            </w:pPr>
            <w:proofErr w:type="spellStart"/>
            <w:r w:rsidRPr="00BE7819">
              <w:rPr>
                <w:rFonts w:asciiTheme="minorHAnsi" w:hAnsiTheme="minorHAnsi" w:cs="Tahoma"/>
                <w:b/>
                <w:sz w:val="22"/>
                <w:szCs w:val="22"/>
                <w:u w:val="single"/>
                <w:lang w:val="el-GR"/>
              </w:rPr>
              <w:t>Κοιν</w:t>
            </w:r>
            <w:proofErr w:type="spellEnd"/>
            <w:r w:rsidRPr="00BE7819">
              <w:rPr>
                <w:rFonts w:asciiTheme="minorHAnsi" w:hAnsiTheme="minorHAnsi" w:cs="Tahoma"/>
                <w:b/>
                <w:sz w:val="22"/>
                <w:szCs w:val="22"/>
                <w:u w:val="single"/>
                <w:lang w:val="el-GR"/>
              </w:rPr>
              <w:t>.:</w:t>
            </w:r>
          </w:p>
          <w:p w:rsidR="001D6864" w:rsidRDefault="00A677D0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Μόνιμη Ελληνική Αντιπροσωπεία Ευρωπαϊκής  </w:t>
            </w:r>
            <w:r w:rsidR="006D5A8E">
              <w:rPr>
                <w:rFonts w:asciiTheme="minorHAnsi" w:hAnsiTheme="minorHAnsi" w:cs="Tahoma"/>
                <w:sz w:val="22"/>
                <w:szCs w:val="22"/>
                <w:lang w:val="el-GR"/>
              </w:rPr>
              <w:t>Ένωσης</w:t>
            </w:r>
          </w:p>
          <w:p w:rsidR="00A677D0" w:rsidRPr="00BE7819" w:rsidRDefault="00A677D0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>Ο.Μ Διοίκησης &amp; Οργάνωσης</w:t>
            </w:r>
          </w:p>
          <w:p w:rsidR="00AC5F8D" w:rsidRPr="00871FD9" w:rsidRDefault="006A4722" w:rsidP="00D7352F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hyperlink r:id="rId9" w:history="1"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n-US"/>
                </w:rPr>
                <w:t>admin</w:t>
              </w:r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l-GR"/>
                </w:rPr>
                <w:t>@</w:t>
              </w:r>
              <w:proofErr w:type="spellStart"/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n-US"/>
                </w:rPr>
                <w:t>rp</w:t>
              </w:r>
              <w:proofErr w:type="spellEnd"/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l-GR"/>
                </w:rPr>
                <w:t>-</w:t>
              </w:r>
              <w:proofErr w:type="spellStart"/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n-US"/>
                </w:rPr>
                <w:t>grece</w:t>
              </w:r>
              <w:proofErr w:type="spellEnd"/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l-GR"/>
                </w:rPr>
                <w:t>.</w:t>
              </w:r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n-US"/>
                </w:rPr>
                <w:t>be</w:t>
              </w:r>
            </w:hyperlink>
            <w:r w:rsidR="00235836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 </w:t>
            </w:r>
          </w:p>
        </w:tc>
      </w:tr>
    </w:tbl>
    <w:p w:rsidR="00D7352F" w:rsidRDefault="00D7352F" w:rsidP="009E57F2">
      <w:pPr>
        <w:pStyle w:val="20"/>
        <w:spacing w:after="0" w:line="360" w:lineRule="auto"/>
        <w:ind w:left="709" w:hanging="709"/>
        <w:jc w:val="both"/>
        <w:rPr>
          <w:rFonts w:asciiTheme="minorHAnsi" w:hAnsiTheme="minorHAnsi" w:cs="Tahoma"/>
          <w:b/>
          <w:bCs/>
          <w:sz w:val="24"/>
          <w:szCs w:val="24"/>
          <w:lang w:val="el-GR"/>
        </w:rPr>
      </w:pPr>
    </w:p>
    <w:p w:rsidR="001D6864" w:rsidRPr="001C57C3" w:rsidRDefault="001D6864" w:rsidP="009E57F2">
      <w:pPr>
        <w:pStyle w:val="20"/>
        <w:spacing w:after="0" w:line="360" w:lineRule="auto"/>
        <w:ind w:left="709" w:hanging="709"/>
        <w:jc w:val="both"/>
        <w:rPr>
          <w:rFonts w:asciiTheme="minorHAnsi" w:hAnsiTheme="minorHAnsi" w:cs="Tahoma"/>
          <w:b/>
          <w:bCs/>
          <w:sz w:val="24"/>
          <w:szCs w:val="24"/>
          <w:lang w:val="el-GR"/>
        </w:rPr>
      </w:pPr>
      <w:r w:rsidRPr="00BE7819">
        <w:rPr>
          <w:rFonts w:asciiTheme="minorHAnsi" w:hAnsiTheme="minorHAnsi" w:cs="Tahoma"/>
          <w:b/>
          <w:bCs/>
          <w:sz w:val="24"/>
          <w:szCs w:val="24"/>
          <w:lang w:val="el-GR"/>
        </w:rPr>
        <w:t>Θέμα: Ανακο</w:t>
      </w:r>
      <w:r w:rsidR="00944E3A">
        <w:rPr>
          <w:rFonts w:asciiTheme="minorHAnsi" w:hAnsiTheme="minorHAnsi" w:cs="Tahoma"/>
          <w:b/>
          <w:bCs/>
          <w:sz w:val="24"/>
          <w:szCs w:val="24"/>
          <w:lang w:val="el-GR"/>
        </w:rPr>
        <w:t>ίνωση</w:t>
      </w:r>
      <w:r w:rsidR="00635F6B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Προκή</w:t>
      </w:r>
      <w:r w:rsidR="00BA7FD8">
        <w:rPr>
          <w:rFonts w:asciiTheme="minorHAnsi" w:hAnsiTheme="minorHAnsi" w:cs="Tahoma"/>
          <w:b/>
          <w:bCs/>
          <w:sz w:val="24"/>
          <w:szCs w:val="24"/>
          <w:lang w:val="el-GR"/>
        </w:rPr>
        <w:t>ρυξης θέσεων</w:t>
      </w:r>
      <w:r w:rsidR="00FB7C66" w:rsidRPr="00FB7C66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</w:t>
      </w:r>
      <w:r w:rsidR="00BA7FD8">
        <w:rPr>
          <w:rFonts w:asciiTheme="minorHAnsi" w:hAnsiTheme="minorHAnsi" w:cs="Tahoma"/>
          <w:b/>
          <w:bCs/>
          <w:sz w:val="24"/>
          <w:szCs w:val="24"/>
          <w:lang w:val="el-GR"/>
        </w:rPr>
        <w:t>εθνικών</w:t>
      </w:r>
      <w:r w:rsidR="0069739A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εμπειρογν</w:t>
      </w:r>
      <w:r w:rsidR="00BA7FD8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ωμόνων </w:t>
      </w:r>
      <w:r w:rsidR="00091EBE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από τον Ευρωπαϊκό</w:t>
      </w:r>
      <w:r w:rsidR="00305508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Επόπτη Προστασίας Δεδομένων (</w:t>
      </w:r>
      <w:r w:rsidR="00305508">
        <w:rPr>
          <w:rFonts w:asciiTheme="minorHAnsi" w:hAnsiTheme="minorHAnsi" w:cs="Tahoma"/>
          <w:b/>
          <w:bCs/>
          <w:sz w:val="24"/>
          <w:szCs w:val="24"/>
          <w:lang w:val="en-US"/>
        </w:rPr>
        <w:t>EDPS</w:t>
      </w:r>
      <w:r w:rsidR="00305508" w:rsidRPr="00305508">
        <w:rPr>
          <w:rFonts w:asciiTheme="minorHAnsi" w:hAnsiTheme="minorHAnsi" w:cs="Tahoma"/>
          <w:b/>
          <w:bCs/>
          <w:sz w:val="24"/>
          <w:szCs w:val="24"/>
          <w:lang w:val="el-GR"/>
        </w:rPr>
        <w:t>).</w:t>
      </w:r>
      <w:r w:rsidR="00091EBE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</w:t>
      </w:r>
      <w:r w:rsidR="00E30176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</w:t>
      </w:r>
      <w:r w:rsidR="00944E3A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</w:t>
      </w:r>
      <w:r w:rsidR="00635F6B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</w:t>
      </w:r>
    </w:p>
    <w:p w:rsidR="00B74967" w:rsidRPr="00B74967" w:rsidRDefault="00B74967" w:rsidP="001D6864">
      <w:pPr>
        <w:spacing w:line="360" w:lineRule="auto"/>
        <w:jc w:val="center"/>
        <w:rPr>
          <w:rFonts w:asciiTheme="minorHAnsi" w:hAnsiTheme="minorHAnsi" w:cs="Tahoma"/>
          <w:b/>
          <w:bCs/>
          <w:sz w:val="24"/>
          <w:szCs w:val="24"/>
          <w:u w:val="single"/>
          <w:lang w:val="el-GR"/>
        </w:rPr>
      </w:pPr>
    </w:p>
    <w:p w:rsidR="00941144" w:rsidRDefault="00B31EAA" w:rsidP="00DC793C">
      <w:pPr>
        <w:pStyle w:val="20"/>
        <w:spacing w:after="0" w:line="360" w:lineRule="auto"/>
        <w:ind w:left="0" w:firstLine="709"/>
        <w:jc w:val="both"/>
        <w:rPr>
          <w:rFonts w:asciiTheme="minorHAnsi" w:hAnsiTheme="minorHAnsi" w:cs="Tahoma"/>
          <w:sz w:val="24"/>
          <w:szCs w:val="24"/>
          <w:lang w:val="el-GR"/>
        </w:rPr>
      </w:pPr>
      <w:r>
        <w:rPr>
          <w:rFonts w:asciiTheme="minorHAnsi" w:hAnsiTheme="minorHAnsi" w:cs="Tahoma"/>
          <w:sz w:val="24"/>
          <w:szCs w:val="24"/>
          <w:lang w:val="el-GR"/>
        </w:rPr>
        <w:t>Σύμφωνα με τ</w:t>
      </w:r>
      <w:r w:rsidR="00331F89">
        <w:rPr>
          <w:rFonts w:asciiTheme="minorHAnsi" w:hAnsiTheme="minorHAnsi" w:cs="Tahoma"/>
          <w:sz w:val="24"/>
          <w:szCs w:val="24"/>
          <w:lang w:val="el-GR"/>
        </w:rPr>
        <w:t>ο</w:t>
      </w:r>
      <w:r w:rsidR="001C57C3">
        <w:rPr>
          <w:rFonts w:asciiTheme="minorHAnsi" w:hAnsiTheme="minorHAnsi" w:cs="Tahoma"/>
          <w:sz w:val="24"/>
          <w:szCs w:val="24"/>
          <w:lang w:val="el-GR"/>
        </w:rPr>
        <w:t xml:space="preserve"> Α.Π. </w:t>
      </w:r>
      <w:r w:rsidR="00BA7FD8">
        <w:rPr>
          <w:rFonts w:asciiTheme="minorHAnsi" w:hAnsiTheme="minorHAnsi" w:cs="Tahoma"/>
          <w:sz w:val="24"/>
          <w:szCs w:val="24"/>
          <w:lang w:val="el-GR"/>
        </w:rPr>
        <w:t>8826</w:t>
      </w:r>
      <w:r w:rsidR="00E30176">
        <w:rPr>
          <w:rFonts w:asciiTheme="minorHAnsi" w:hAnsiTheme="minorHAnsi" w:cs="Tahoma"/>
          <w:sz w:val="24"/>
          <w:szCs w:val="24"/>
          <w:lang w:val="el-GR"/>
        </w:rPr>
        <w:t>/</w:t>
      </w:r>
      <w:r w:rsidR="00BA7FD8">
        <w:rPr>
          <w:rFonts w:asciiTheme="minorHAnsi" w:hAnsiTheme="minorHAnsi" w:cs="Tahoma"/>
          <w:sz w:val="24"/>
          <w:szCs w:val="24"/>
          <w:lang w:val="el-GR"/>
        </w:rPr>
        <w:t>11</w:t>
      </w:r>
      <w:r w:rsidR="001663A0">
        <w:rPr>
          <w:rFonts w:asciiTheme="minorHAnsi" w:hAnsiTheme="minorHAnsi" w:cs="Tahoma"/>
          <w:sz w:val="24"/>
          <w:szCs w:val="24"/>
          <w:lang w:val="el-GR"/>
        </w:rPr>
        <w:t>-</w:t>
      </w:r>
      <w:r w:rsidR="001663A0" w:rsidRPr="001663A0">
        <w:rPr>
          <w:rFonts w:asciiTheme="minorHAnsi" w:hAnsiTheme="minorHAnsi" w:cs="Tahoma"/>
          <w:sz w:val="24"/>
          <w:szCs w:val="24"/>
          <w:lang w:val="el-GR"/>
        </w:rPr>
        <w:t>12</w:t>
      </w:r>
      <w:r w:rsidR="00EF2056">
        <w:rPr>
          <w:rFonts w:asciiTheme="minorHAnsi" w:hAnsiTheme="minorHAnsi" w:cs="Tahoma"/>
          <w:sz w:val="24"/>
          <w:szCs w:val="24"/>
          <w:lang w:val="el-GR"/>
        </w:rPr>
        <w:t>-</w:t>
      </w:r>
      <w:r w:rsidR="008659F1">
        <w:rPr>
          <w:rFonts w:asciiTheme="minorHAnsi" w:hAnsiTheme="minorHAnsi" w:cs="Tahoma"/>
          <w:sz w:val="24"/>
          <w:szCs w:val="24"/>
          <w:lang w:val="el-GR"/>
        </w:rPr>
        <w:t>2015 έγγραφο της Μόνιμης Ελληνικής Αντιπροσωπείας στην Ευρωπαϊκή Ένωση</w:t>
      </w:r>
      <w:r w:rsidR="00305508">
        <w:rPr>
          <w:rFonts w:asciiTheme="minorHAnsi" w:hAnsiTheme="minorHAnsi" w:cs="Tahoma"/>
          <w:sz w:val="24"/>
          <w:szCs w:val="24"/>
          <w:lang w:val="el-GR"/>
        </w:rPr>
        <w:t xml:space="preserve"> (Μ.Ε.Α. Ε</w:t>
      </w:r>
      <w:r w:rsidR="00DC793C" w:rsidRPr="00DC793C">
        <w:rPr>
          <w:rFonts w:asciiTheme="minorHAnsi" w:hAnsiTheme="minorHAnsi" w:cs="Tahoma"/>
          <w:sz w:val="24"/>
          <w:szCs w:val="24"/>
          <w:lang w:val="el-GR"/>
        </w:rPr>
        <w:t>.</w:t>
      </w:r>
      <w:r w:rsidR="00305508">
        <w:rPr>
          <w:rFonts w:asciiTheme="minorHAnsi" w:hAnsiTheme="minorHAnsi" w:cs="Tahoma"/>
          <w:sz w:val="24"/>
          <w:szCs w:val="24"/>
          <w:lang w:val="el-GR"/>
        </w:rPr>
        <w:t>Ε</w:t>
      </w:r>
      <w:r w:rsidR="00DC793C" w:rsidRPr="00DC793C">
        <w:rPr>
          <w:rFonts w:asciiTheme="minorHAnsi" w:hAnsiTheme="minorHAnsi" w:cs="Tahoma"/>
          <w:sz w:val="24"/>
          <w:szCs w:val="24"/>
          <w:lang w:val="el-GR"/>
        </w:rPr>
        <w:t>.</w:t>
      </w:r>
      <w:r w:rsidR="00305508">
        <w:rPr>
          <w:rFonts w:asciiTheme="minorHAnsi" w:hAnsiTheme="minorHAnsi" w:cs="Tahoma"/>
          <w:sz w:val="24"/>
          <w:szCs w:val="24"/>
          <w:lang w:val="el-GR"/>
        </w:rPr>
        <w:t>)</w:t>
      </w:r>
      <w:r w:rsidR="004A756A" w:rsidRPr="004A756A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4A756A">
        <w:rPr>
          <w:rFonts w:asciiTheme="minorHAnsi" w:hAnsiTheme="minorHAnsi" w:cs="Tahoma"/>
          <w:sz w:val="24"/>
          <w:szCs w:val="24"/>
          <w:lang w:val="el-GR"/>
        </w:rPr>
        <w:t>αποστέλλεται η</w:t>
      </w:r>
      <w:r w:rsidR="00305508">
        <w:rPr>
          <w:rFonts w:asciiTheme="minorHAnsi" w:hAnsiTheme="minorHAnsi" w:cs="Tahoma"/>
          <w:sz w:val="24"/>
          <w:szCs w:val="24"/>
          <w:lang w:val="el-GR"/>
        </w:rPr>
        <w:t xml:space="preserve"> υπό στοιχεία</w:t>
      </w:r>
      <w:r w:rsidR="004A756A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4A756A">
        <w:rPr>
          <w:rFonts w:asciiTheme="minorHAnsi" w:hAnsiTheme="minorHAnsi" w:cs="Tahoma"/>
          <w:sz w:val="24"/>
          <w:szCs w:val="24"/>
          <w:lang w:val="en-US"/>
        </w:rPr>
        <w:t>CMS</w:t>
      </w:r>
      <w:r w:rsidR="007C1CC6">
        <w:rPr>
          <w:rFonts w:asciiTheme="minorHAnsi" w:hAnsiTheme="minorHAnsi" w:cs="Tahoma"/>
          <w:sz w:val="24"/>
          <w:szCs w:val="24"/>
          <w:lang w:val="el-GR"/>
        </w:rPr>
        <w:t>(2015)</w:t>
      </w:r>
      <w:r w:rsidR="004A756A" w:rsidRPr="004A756A">
        <w:rPr>
          <w:rFonts w:asciiTheme="minorHAnsi" w:hAnsiTheme="minorHAnsi" w:cs="Tahoma"/>
          <w:sz w:val="24"/>
          <w:szCs w:val="24"/>
          <w:lang w:val="el-GR"/>
        </w:rPr>
        <w:t>844</w:t>
      </w:r>
      <w:r w:rsidR="007C1CC6" w:rsidRPr="007C1CC6">
        <w:rPr>
          <w:rFonts w:asciiTheme="minorHAnsi" w:hAnsiTheme="minorHAnsi" w:cs="Tahoma"/>
          <w:sz w:val="24"/>
          <w:szCs w:val="24"/>
          <w:lang w:val="el-GR"/>
        </w:rPr>
        <w:t>/10.12.2015</w:t>
      </w:r>
      <w:r w:rsidR="007C1CC6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305508">
        <w:rPr>
          <w:rFonts w:asciiTheme="minorHAnsi" w:hAnsiTheme="minorHAnsi" w:cs="Tahoma"/>
          <w:sz w:val="24"/>
          <w:szCs w:val="24"/>
          <w:lang w:val="el-GR"/>
        </w:rPr>
        <w:t>επιστολή</w:t>
      </w:r>
      <w:r w:rsidR="007C1CC6">
        <w:rPr>
          <w:rFonts w:asciiTheme="minorHAnsi" w:hAnsiTheme="minorHAnsi" w:cs="Tahoma"/>
          <w:sz w:val="24"/>
          <w:szCs w:val="24"/>
          <w:lang w:val="el-GR"/>
        </w:rPr>
        <w:t xml:space="preserve"> αναφορικά με την προκήρυξη δύο (2) θέσεων εθνικών εμπειρογνωμόνων από τον </w:t>
      </w:r>
      <w:r w:rsidR="00EF2056">
        <w:rPr>
          <w:rFonts w:asciiTheme="minorHAnsi" w:hAnsiTheme="minorHAnsi" w:cs="Tahoma"/>
          <w:sz w:val="24"/>
          <w:szCs w:val="24"/>
          <w:lang w:val="el-GR"/>
        </w:rPr>
        <w:t>Ε</w:t>
      </w:r>
      <w:r w:rsidR="007C1CC6">
        <w:rPr>
          <w:rFonts w:asciiTheme="minorHAnsi" w:hAnsiTheme="minorHAnsi" w:cs="Tahoma"/>
          <w:sz w:val="24"/>
          <w:szCs w:val="24"/>
          <w:lang w:val="el-GR"/>
        </w:rPr>
        <w:t>υρωπαϊκό</w:t>
      </w:r>
      <w:r w:rsidR="00305508">
        <w:rPr>
          <w:rFonts w:asciiTheme="minorHAnsi" w:hAnsiTheme="minorHAnsi" w:cs="Tahoma"/>
          <w:sz w:val="24"/>
          <w:szCs w:val="24"/>
          <w:lang w:val="el-GR"/>
        </w:rPr>
        <w:t xml:space="preserve"> Επ</w:t>
      </w:r>
      <w:r w:rsidR="007C1CC6">
        <w:rPr>
          <w:rFonts w:asciiTheme="minorHAnsi" w:hAnsiTheme="minorHAnsi" w:cs="Tahoma"/>
          <w:sz w:val="24"/>
          <w:szCs w:val="24"/>
          <w:lang w:val="el-GR"/>
        </w:rPr>
        <w:t>όπτη</w:t>
      </w:r>
      <w:r w:rsidR="00305508">
        <w:rPr>
          <w:rFonts w:asciiTheme="minorHAnsi" w:hAnsiTheme="minorHAnsi" w:cs="Tahoma"/>
          <w:sz w:val="24"/>
          <w:szCs w:val="24"/>
          <w:lang w:val="el-GR"/>
        </w:rPr>
        <w:t xml:space="preserve"> Προστασίας Δεδομένων (Ε</w:t>
      </w:r>
      <w:r w:rsidR="004A756A">
        <w:rPr>
          <w:rFonts w:asciiTheme="minorHAnsi" w:hAnsiTheme="minorHAnsi" w:cs="Tahoma"/>
          <w:sz w:val="24"/>
          <w:szCs w:val="24"/>
          <w:lang w:val="en-US"/>
        </w:rPr>
        <w:t>DPS</w:t>
      </w:r>
      <w:r w:rsidR="004A756A" w:rsidRPr="004A756A">
        <w:rPr>
          <w:rFonts w:asciiTheme="minorHAnsi" w:hAnsiTheme="minorHAnsi" w:cs="Tahoma"/>
          <w:sz w:val="24"/>
          <w:szCs w:val="24"/>
          <w:lang w:val="el-GR"/>
        </w:rPr>
        <w:t>)</w:t>
      </w:r>
      <w:r w:rsidR="007C1CC6">
        <w:rPr>
          <w:rFonts w:asciiTheme="minorHAnsi" w:hAnsiTheme="minorHAnsi" w:cs="Tahoma"/>
          <w:sz w:val="24"/>
          <w:szCs w:val="24"/>
          <w:lang w:val="el-GR"/>
        </w:rPr>
        <w:t>.</w:t>
      </w:r>
      <w:r w:rsidR="004A756A" w:rsidRPr="004A756A">
        <w:rPr>
          <w:rFonts w:asciiTheme="minorHAnsi" w:hAnsiTheme="minorHAnsi" w:cs="Tahoma"/>
          <w:sz w:val="24"/>
          <w:szCs w:val="24"/>
          <w:lang w:val="el-GR"/>
        </w:rPr>
        <w:t xml:space="preserve"> </w:t>
      </w:r>
    </w:p>
    <w:p w:rsidR="001D6537" w:rsidRPr="001D6537" w:rsidRDefault="00EA79FE" w:rsidP="00DC793C">
      <w:pPr>
        <w:pStyle w:val="20"/>
        <w:spacing w:after="0" w:line="360" w:lineRule="auto"/>
        <w:ind w:left="0" w:firstLine="709"/>
        <w:jc w:val="both"/>
        <w:rPr>
          <w:rFonts w:asciiTheme="minorHAnsi" w:hAnsiTheme="minorHAnsi" w:cs="Tahoma"/>
          <w:sz w:val="24"/>
          <w:szCs w:val="24"/>
          <w:lang w:val="el-GR"/>
        </w:rPr>
      </w:pPr>
      <w:r>
        <w:rPr>
          <w:rFonts w:asciiTheme="minorHAnsi" w:hAnsiTheme="minorHAnsi" w:cs="Tahoma"/>
          <w:sz w:val="24"/>
          <w:szCs w:val="24"/>
          <w:lang w:val="el-GR"/>
        </w:rPr>
        <w:t>Πληροφορίες για την ανωτέρω προκήρυξη</w:t>
      </w:r>
      <w:r w:rsidR="007F7B83" w:rsidRPr="007F7B83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45032E">
        <w:rPr>
          <w:rFonts w:asciiTheme="minorHAnsi" w:hAnsiTheme="minorHAnsi" w:cs="Tahoma"/>
          <w:sz w:val="24"/>
          <w:szCs w:val="24"/>
          <w:lang w:val="el-GR"/>
        </w:rPr>
        <w:t xml:space="preserve">μπορούν </w:t>
      </w:r>
      <w:r w:rsidR="007F7B83">
        <w:rPr>
          <w:rFonts w:asciiTheme="minorHAnsi" w:hAnsiTheme="minorHAnsi" w:cs="Tahoma"/>
          <w:sz w:val="24"/>
          <w:szCs w:val="24"/>
          <w:lang w:val="el-GR"/>
        </w:rPr>
        <w:t xml:space="preserve"> να αναζητηθούν στην ιστοσελίδα</w:t>
      </w:r>
      <w:r w:rsidR="001D6537" w:rsidRPr="001D6537">
        <w:rPr>
          <w:rFonts w:asciiTheme="minorHAnsi" w:hAnsiTheme="minorHAnsi" w:cs="Tahoma"/>
          <w:sz w:val="24"/>
          <w:szCs w:val="24"/>
          <w:lang w:val="el-GR"/>
        </w:rPr>
        <w:t>:</w:t>
      </w:r>
    </w:p>
    <w:p w:rsidR="007F7B83" w:rsidRDefault="006A4722" w:rsidP="001D6864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  <w:hyperlink r:id="rId10" w:history="1">
        <w:r w:rsidR="001D6537" w:rsidRPr="00D434FC">
          <w:rPr>
            <w:rStyle w:val="-"/>
            <w:rFonts w:asciiTheme="minorHAnsi" w:hAnsiTheme="minorHAnsi" w:cs="Tahoma"/>
            <w:sz w:val="24"/>
            <w:szCs w:val="24"/>
            <w:lang w:val="el-GR"/>
          </w:rPr>
          <w:t>https://secure.edps.europa.eu/EDPSWEB/edps/EDPS/HR/END</w:t>
        </w:r>
      </w:hyperlink>
    </w:p>
    <w:p w:rsidR="00AD669C" w:rsidRPr="00CB28B2" w:rsidRDefault="00EF2056" w:rsidP="001D6864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  <w:r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DC793C" w:rsidRPr="00DC793C">
        <w:rPr>
          <w:rFonts w:asciiTheme="minorHAnsi" w:hAnsiTheme="minorHAnsi" w:cs="Tahoma"/>
          <w:sz w:val="24"/>
          <w:szCs w:val="24"/>
          <w:lang w:val="el-GR"/>
        </w:rPr>
        <w:tab/>
      </w:r>
      <w:r w:rsidR="007F7B83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0849DC">
        <w:rPr>
          <w:rFonts w:asciiTheme="minorHAnsi" w:hAnsiTheme="minorHAnsi" w:cs="Tahoma"/>
          <w:sz w:val="24"/>
          <w:szCs w:val="24"/>
          <w:lang w:val="el-GR"/>
        </w:rPr>
        <w:t>Δεδομένου ότι</w:t>
      </w:r>
      <w:r w:rsidR="00CD70D0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0849DC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C65109">
        <w:rPr>
          <w:rFonts w:asciiTheme="minorHAnsi" w:hAnsiTheme="minorHAnsi" w:cs="Tahoma"/>
          <w:sz w:val="24"/>
          <w:szCs w:val="24"/>
          <w:lang w:val="el-GR"/>
        </w:rPr>
        <w:t xml:space="preserve">οι </w:t>
      </w:r>
      <w:r w:rsidR="000849DC">
        <w:rPr>
          <w:rFonts w:asciiTheme="minorHAnsi" w:hAnsiTheme="minorHAnsi" w:cs="Tahoma"/>
          <w:sz w:val="24"/>
          <w:szCs w:val="24"/>
          <w:lang w:val="el-GR"/>
        </w:rPr>
        <w:t xml:space="preserve">υποψηφιότητες διαβιβάζονται μέσω </w:t>
      </w:r>
      <w:r w:rsidR="006D5A8E">
        <w:rPr>
          <w:rFonts w:asciiTheme="minorHAnsi" w:hAnsiTheme="minorHAnsi" w:cs="Tahoma"/>
          <w:sz w:val="24"/>
          <w:szCs w:val="24"/>
          <w:lang w:val="el-GR"/>
        </w:rPr>
        <w:t xml:space="preserve">της </w:t>
      </w:r>
      <w:r w:rsidR="000849DC">
        <w:rPr>
          <w:rFonts w:asciiTheme="minorHAnsi" w:hAnsiTheme="minorHAnsi" w:cs="Tahoma"/>
          <w:sz w:val="24"/>
          <w:szCs w:val="24"/>
          <w:lang w:val="el-GR"/>
        </w:rPr>
        <w:t>Μόνιμης</w:t>
      </w:r>
      <w:r w:rsidR="0045032E">
        <w:rPr>
          <w:rFonts w:asciiTheme="minorHAnsi" w:hAnsiTheme="minorHAnsi" w:cs="Tahoma"/>
          <w:sz w:val="24"/>
          <w:szCs w:val="24"/>
          <w:lang w:val="el-GR"/>
        </w:rPr>
        <w:t xml:space="preserve"> Ελληνικής</w:t>
      </w:r>
      <w:r w:rsidR="000849DC">
        <w:rPr>
          <w:rFonts w:asciiTheme="minorHAnsi" w:hAnsiTheme="minorHAnsi" w:cs="Tahoma"/>
          <w:sz w:val="24"/>
          <w:szCs w:val="24"/>
          <w:lang w:val="el-GR"/>
        </w:rPr>
        <w:t xml:space="preserve"> Αντιπροσωπείας,</w:t>
      </w:r>
      <w:r w:rsidR="0045032E">
        <w:rPr>
          <w:rFonts w:asciiTheme="minorHAnsi" w:hAnsiTheme="minorHAnsi" w:cs="Tahoma"/>
          <w:sz w:val="24"/>
          <w:szCs w:val="24"/>
          <w:lang w:val="el-GR"/>
        </w:rPr>
        <w:t xml:space="preserve"> τα</w:t>
      </w:r>
      <w:r w:rsidR="000849DC">
        <w:rPr>
          <w:rFonts w:asciiTheme="minorHAnsi" w:hAnsiTheme="minorHAnsi" w:cs="Tahoma"/>
          <w:sz w:val="24"/>
          <w:szCs w:val="24"/>
          <w:lang w:val="el-GR"/>
        </w:rPr>
        <w:t xml:space="preserve"> απαιτούμενα δικαιολογητικά και το έγγραφο της Υπηρεσίας του υπαλλήλου, πρέπει να περιέλ</w:t>
      </w:r>
      <w:r w:rsidR="0045032E">
        <w:rPr>
          <w:rFonts w:asciiTheme="minorHAnsi" w:hAnsiTheme="minorHAnsi" w:cs="Tahoma"/>
          <w:sz w:val="24"/>
          <w:szCs w:val="24"/>
          <w:lang w:val="el-GR"/>
        </w:rPr>
        <w:t xml:space="preserve">θουν ηλεκτρονικώς στην Μ.Ε.Α. </w:t>
      </w:r>
      <w:r w:rsidR="000849DC">
        <w:rPr>
          <w:rFonts w:asciiTheme="minorHAnsi" w:hAnsiTheme="minorHAnsi" w:cs="Tahoma"/>
          <w:sz w:val="24"/>
          <w:szCs w:val="24"/>
          <w:lang w:val="el-GR"/>
        </w:rPr>
        <w:t xml:space="preserve"> το αργότερο μέχρι την </w:t>
      </w:r>
      <w:r w:rsidR="001D6537" w:rsidRPr="00DC793C">
        <w:rPr>
          <w:rFonts w:asciiTheme="minorHAnsi" w:hAnsiTheme="minorHAnsi" w:cs="Tahoma"/>
          <w:sz w:val="24"/>
          <w:szCs w:val="24"/>
          <w:lang w:val="el-GR"/>
        </w:rPr>
        <w:t>11</w:t>
      </w:r>
      <w:r w:rsidR="000849DC" w:rsidRPr="000849DC">
        <w:rPr>
          <w:rFonts w:asciiTheme="minorHAnsi" w:hAnsiTheme="minorHAnsi" w:cs="Tahoma"/>
          <w:sz w:val="24"/>
          <w:szCs w:val="24"/>
          <w:vertAlign w:val="superscript"/>
          <w:lang w:val="el-GR"/>
        </w:rPr>
        <w:t>η</w:t>
      </w:r>
      <w:r w:rsidR="000849DC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3156B7">
        <w:rPr>
          <w:rFonts w:asciiTheme="minorHAnsi" w:hAnsiTheme="minorHAnsi" w:cs="Tahoma"/>
          <w:sz w:val="24"/>
          <w:szCs w:val="24"/>
          <w:lang w:val="el-GR"/>
        </w:rPr>
        <w:lastRenderedPageBreak/>
        <w:t>Ιανουαρίου 2016</w:t>
      </w:r>
      <w:r w:rsidR="000849DC">
        <w:rPr>
          <w:rFonts w:asciiTheme="minorHAnsi" w:hAnsiTheme="minorHAnsi" w:cs="Tahoma"/>
          <w:sz w:val="24"/>
          <w:szCs w:val="24"/>
          <w:lang w:val="el-GR"/>
        </w:rPr>
        <w:t>, στη διεύθυνση</w:t>
      </w:r>
      <w:r w:rsidR="002910B2">
        <w:rPr>
          <w:rFonts w:asciiTheme="minorHAnsi" w:hAnsiTheme="minorHAnsi" w:cs="Tahoma"/>
          <w:sz w:val="24"/>
          <w:szCs w:val="24"/>
          <w:lang w:val="el-GR"/>
        </w:rPr>
        <w:t>:</w:t>
      </w:r>
      <w:hyperlink r:id="rId11" w:history="1"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n-US"/>
          </w:rPr>
          <w:t>admin</w:t>
        </w:r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@</w:t>
        </w:r>
        <w:proofErr w:type="spellStart"/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n-US"/>
          </w:rPr>
          <w:t>rp</w:t>
        </w:r>
        <w:proofErr w:type="spellEnd"/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-</w:t>
        </w:r>
        <w:proofErr w:type="spellStart"/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n-US"/>
          </w:rPr>
          <w:t>grece</w:t>
        </w:r>
        <w:proofErr w:type="spellEnd"/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.</w:t>
        </w:r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n-US"/>
          </w:rPr>
          <w:t>be</w:t>
        </w:r>
      </w:hyperlink>
      <w:r w:rsidR="009263AA" w:rsidRPr="009263AA">
        <w:rPr>
          <w:rStyle w:val="-"/>
          <w:rFonts w:asciiTheme="minorHAnsi" w:hAnsiTheme="minorHAnsi" w:cs="Tahoma"/>
          <w:b/>
          <w:sz w:val="24"/>
          <w:szCs w:val="24"/>
          <w:u w:val="none"/>
          <w:lang w:val="el-GR"/>
        </w:rPr>
        <w:t xml:space="preserve"> </w:t>
      </w:r>
      <w:r w:rsidR="009263AA" w:rsidRPr="009263AA">
        <w:rPr>
          <w:rStyle w:val="-"/>
          <w:rFonts w:asciiTheme="minorHAnsi" w:hAnsiTheme="minorHAnsi" w:cs="Tahoma"/>
          <w:color w:val="auto"/>
          <w:sz w:val="24"/>
          <w:szCs w:val="24"/>
          <w:u w:val="none"/>
          <w:lang w:val="el-GR"/>
        </w:rPr>
        <w:t>καθώς η τελική</w:t>
      </w:r>
      <w:r w:rsidR="009263AA" w:rsidRPr="009263AA">
        <w:rPr>
          <w:rStyle w:val="-"/>
          <w:rFonts w:asciiTheme="minorHAnsi" w:hAnsiTheme="minorHAnsi" w:cs="Tahoma"/>
          <w:b/>
          <w:color w:val="auto"/>
          <w:sz w:val="24"/>
          <w:szCs w:val="24"/>
          <w:u w:val="none"/>
          <w:lang w:val="el-GR"/>
        </w:rPr>
        <w:t xml:space="preserve"> </w:t>
      </w:r>
      <w:r w:rsidR="00F15B70" w:rsidRPr="009263AA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F15B70">
        <w:rPr>
          <w:rFonts w:asciiTheme="minorHAnsi" w:hAnsiTheme="minorHAnsi" w:cs="Tahoma"/>
          <w:sz w:val="24"/>
          <w:szCs w:val="24"/>
          <w:lang w:val="el-GR"/>
        </w:rPr>
        <w:t>προθεσμία υποβολής αιτήσεων λήγει</w:t>
      </w:r>
      <w:r w:rsidR="00CB28B2">
        <w:rPr>
          <w:rFonts w:asciiTheme="minorHAnsi" w:hAnsiTheme="minorHAnsi" w:cs="Tahoma"/>
          <w:sz w:val="24"/>
          <w:szCs w:val="24"/>
          <w:lang w:val="el-GR"/>
        </w:rPr>
        <w:t xml:space="preserve"> την </w:t>
      </w:r>
      <w:r w:rsidR="001D6537" w:rsidRPr="001D6537">
        <w:rPr>
          <w:rFonts w:asciiTheme="minorHAnsi" w:hAnsiTheme="minorHAnsi" w:cs="Tahoma"/>
          <w:b/>
          <w:sz w:val="24"/>
          <w:szCs w:val="24"/>
          <w:lang w:val="el-GR"/>
        </w:rPr>
        <w:t>15</w:t>
      </w:r>
      <w:r w:rsidR="0090212D" w:rsidRPr="00912F19">
        <w:rPr>
          <w:rFonts w:asciiTheme="minorHAnsi" w:hAnsiTheme="minorHAnsi" w:cs="Tahoma"/>
          <w:b/>
          <w:sz w:val="24"/>
          <w:szCs w:val="24"/>
          <w:vertAlign w:val="superscript"/>
          <w:lang w:val="el-GR"/>
        </w:rPr>
        <w:t>η</w:t>
      </w:r>
      <w:r w:rsidR="00F325B0">
        <w:rPr>
          <w:rFonts w:asciiTheme="minorHAnsi" w:hAnsiTheme="minorHAnsi" w:cs="Tahoma"/>
          <w:b/>
          <w:sz w:val="24"/>
          <w:szCs w:val="24"/>
          <w:vertAlign w:val="superscript"/>
          <w:lang w:val="el-GR"/>
        </w:rPr>
        <w:t xml:space="preserve">  </w:t>
      </w:r>
      <w:r w:rsidR="00F325B0">
        <w:rPr>
          <w:rFonts w:asciiTheme="minorHAnsi" w:hAnsiTheme="minorHAnsi" w:cs="Tahoma"/>
          <w:b/>
          <w:sz w:val="24"/>
          <w:szCs w:val="24"/>
          <w:lang w:val="el-GR"/>
        </w:rPr>
        <w:t>Ιανουαρίου</w:t>
      </w:r>
      <w:r w:rsidR="0090212D" w:rsidRPr="00912F19">
        <w:rPr>
          <w:rFonts w:asciiTheme="minorHAnsi" w:hAnsiTheme="minorHAnsi" w:cs="Tahoma"/>
          <w:b/>
          <w:sz w:val="24"/>
          <w:szCs w:val="24"/>
          <w:lang w:val="el-GR"/>
        </w:rPr>
        <w:t xml:space="preserve">  </w:t>
      </w:r>
      <w:r w:rsidR="00F325B0">
        <w:rPr>
          <w:rFonts w:asciiTheme="minorHAnsi" w:hAnsiTheme="minorHAnsi" w:cs="Tahoma"/>
          <w:b/>
          <w:sz w:val="24"/>
          <w:szCs w:val="24"/>
          <w:lang w:val="el-GR"/>
        </w:rPr>
        <w:t>2016</w:t>
      </w:r>
      <w:r w:rsidR="00CB28B2">
        <w:rPr>
          <w:rFonts w:asciiTheme="minorHAnsi" w:hAnsiTheme="minorHAnsi" w:cs="Tahoma"/>
          <w:sz w:val="24"/>
          <w:szCs w:val="24"/>
          <w:lang w:val="el-GR"/>
        </w:rPr>
        <w:t>.</w:t>
      </w:r>
    </w:p>
    <w:p w:rsidR="00A67336" w:rsidRPr="00A67336" w:rsidRDefault="00A67336" w:rsidP="001D6864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</w:p>
    <w:p w:rsidR="001D6864" w:rsidRPr="00BE7819" w:rsidRDefault="00331F89" w:rsidP="009263AA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b/>
          <w:sz w:val="24"/>
          <w:szCs w:val="24"/>
          <w:lang w:val="el-GR"/>
        </w:rPr>
      </w:pPr>
      <w:r w:rsidRPr="00EF21AB">
        <w:rPr>
          <w:rFonts w:asciiTheme="minorHAnsi" w:hAnsiTheme="minorHAnsi" w:cs="Tahoma"/>
          <w:sz w:val="24"/>
          <w:szCs w:val="24"/>
          <w:lang w:val="el-GR"/>
        </w:rPr>
        <w:t xml:space="preserve">  </w:t>
      </w:r>
    </w:p>
    <w:p w:rsidR="001D6864" w:rsidRPr="00BE7819" w:rsidRDefault="001D6864" w:rsidP="001D6864">
      <w:pPr>
        <w:ind w:left="5670"/>
        <w:jc w:val="center"/>
        <w:rPr>
          <w:rFonts w:asciiTheme="minorHAnsi" w:hAnsiTheme="minorHAnsi" w:cs="Tahoma"/>
          <w:b/>
          <w:sz w:val="24"/>
          <w:szCs w:val="24"/>
          <w:lang w:val="el-GR"/>
        </w:rPr>
      </w:pPr>
    </w:p>
    <w:p w:rsidR="001D6864" w:rsidRPr="00BE7819" w:rsidRDefault="001D6864" w:rsidP="001D6864">
      <w:pPr>
        <w:ind w:left="5670"/>
        <w:jc w:val="center"/>
        <w:rPr>
          <w:rFonts w:asciiTheme="minorHAnsi" w:hAnsiTheme="minorHAnsi" w:cs="Tahoma"/>
          <w:b/>
          <w:sz w:val="24"/>
          <w:szCs w:val="24"/>
          <w:lang w:val="el-GR"/>
        </w:rPr>
      </w:pPr>
      <w:r w:rsidRPr="00BE7819">
        <w:rPr>
          <w:rFonts w:asciiTheme="minorHAnsi" w:hAnsiTheme="minorHAnsi" w:cs="Tahoma"/>
          <w:b/>
          <w:sz w:val="24"/>
          <w:szCs w:val="24"/>
          <w:lang w:val="el-GR"/>
        </w:rPr>
        <w:t xml:space="preserve">Ο </w:t>
      </w:r>
      <w:r w:rsidR="001B0187">
        <w:rPr>
          <w:rFonts w:asciiTheme="minorHAnsi" w:hAnsiTheme="minorHAnsi" w:cs="Tahoma"/>
          <w:b/>
          <w:sz w:val="24"/>
          <w:szCs w:val="24"/>
          <w:lang w:val="el-GR"/>
        </w:rPr>
        <w:t>Προϊστάμενος</w:t>
      </w:r>
      <w:r w:rsidR="00A02CE4">
        <w:rPr>
          <w:rFonts w:asciiTheme="minorHAnsi" w:hAnsiTheme="minorHAnsi" w:cs="Tahoma"/>
          <w:b/>
          <w:sz w:val="24"/>
          <w:szCs w:val="24"/>
          <w:lang w:val="el-GR"/>
        </w:rPr>
        <w:t xml:space="preserve"> της</w:t>
      </w:r>
      <w:r w:rsidR="001B0187">
        <w:rPr>
          <w:rFonts w:asciiTheme="minorHAnsi" w:hAnsiTheme="minorHAnsi" w:cs="Tahoma"/>
          <w:b/>
          <w:sz w:val="24"/>
          <w:szCs w:val="24"/>
          <w:lang w:val="el-GR"/>
        </w:rPr>
        <w:t xml:space="preserve"> Γενικής Διεύθυνσης</w:t>
      </w:r>
    </w:p>
    <w:p w:rsidR="001D6864" w:rsidRPr="00BE7819" w:rsidRDefault="001D6864" w:rsidP="001D6864">
      <w:pPr>
        <w:ind w:left="5670"/>
        <w:jc w:val="center"/>
        <w:rPr>
          <w:rFonts w:asciiTheme="minorHAnsi" w:hAnsiTheme="minorHAnsi" w:cs="Tahoma"/>
          <w:b/>
          <w:sz w:val="24"/>
          <w:szCs w:val="24"/>
          <w:lang w:val="el-GR"/>
        </w:rPr>
      </w:pPr>
    </w:p>
    <w:p w:rsidR="001D6864" w:rsidRPr="00BE7819" w:rsidRDefault="001B0187" w:rsidP="001D6864">
      <w:pPr>
        <w:ind w:left="5670"/>
        <w:jc w:val="center"/>
        <w:rPr>
          <w:rFonts w:asciiTheme="minorHAnsi" w:hAnsiTheme="minorHAnsi" w:cs="Tahoma"/>
          <w:b/>
          <w:sz w:val="24"/>
          <w:szCs w:val="24"/>
          <w:lang w:val="el-GR"/>
        </w:rPr>
      </w:pPr>
      <w:r>
        <w:rPr>
          <w:rFonts w:asciiTheme="minorHAnsi" w:hAnsiTheme="minorHAnsi" w:cs="Tahoma"/>
          <w:b/>
          <w:sz w:val="24"/>
          <w:szCs w:val="24"/>
          <w:lang w:val="el-GR"/>
        </w:rPr>
        <w:t>Γιάννης Σπηλιωτόπουλος</w:t>
      </w:r>
    </w:p>
    <w:p w:rsidR="001D6864" w:rsidRPr="00BE7819" w:rsidRDefault="001D6864" w:rsidP="001D6864">
      <w:pPr>
        <w:pStyle w:val="a5"/>
        <w:spacing w:after="0" w:line="360" w:lineRule="auto"/>
        <w:ind w:right="2169" w:firstLine="0"/>
        <w:rPr>
          <w:rFonts w:asciiTheme="minorHAnsi" w:hAnsiTheme="minorHAnsi" w:cs="Tahoma"/>
          <w:b/>
          <w:sz w:val="24"/>
          <w:szCs w:val="24"/>
          <w:u w:val="single"/>
          <w:lang w:val="el-GR"/>
        </w:rPr>
      </w:pPr>
    </w:p>
    <w:p w:rsidR="001D6864" w:rsidRDefault="001D6864" w:rsidP="001D6864">
      <w:pPr>
        <w:pStyle w:val="a5"/>
        <w:spacing w:after="0" w:line="360" w:lineRule="auto"/>
        <w:ind w:right="2169" w:firstLine="0"/>
        <w:rPr>
          <w:rFonts w:asciiTheme="minorHAnsi" w:hAnsiTheme="minorHAnsi" w:cs="Tahoma"/>
          <w:b/>
          <w:sz w:val="24"/>
          <w:szCs w:val="24"/>
          <w:u w:val="single"/>
          <w:lang w:val="el-GR"/>
        </w:rPr>
      </w:pPr>
    </w:p>
    <w:p w:rsidR="00912F19" w:rsidRDefault="00912F19" w:rsidP="001D6864">
      <w:pPr>
        <w:pStyle w:val="a5"/>
        <w:spacing w:after="0" w:line="360" w:lineRule="auto"/>
        <w:ind w:right="2169" w:firstLine="0"/>
        <w:rPr>
          <w:rFonts w:asciiTheme="minorHAnsi" w:hAnsiTheme="minorHAnsi" w:cs="Tahoma"/>
          <w:b/>
          <w:sz w:val="24"/>
          <w:szCs w:val="24"/>
          <w:u w:val="single"/>
          <w:lang w:val="el-GR"/>
        </w:rPr>
      </w:pPr>
    </w:p>
    <w:p w:rsidR="00912F19" w:rsidRDefault="00912F19" w:rsidP="001D6864">
      <w:pPr>
        <w:pStyle w:val="a5"/>
        <w:spacing w:after="0" w:line="360" w:lineRule="auto"/>
        <w:ind w:right="2169" w:firstLine="0"/>
        <w:rPr>
          <w:rFonts w:asciiTheme="minorHAnsi" w:hAnsiTheme="minorHAnsi" w:cs="Tahoma"/>
          <w:b/>
          <w:sz w:val="24"/>
          <w:szCs w:val="24"/>
          <w:u w:val="single"/>
          <w:lang w:val="el-GR"/>
        </w:rPr>
      </w:pPr>
    </w:p>
    <w:p w:rsidR="006D5A8E" w:rsidRPr="00BE7819" w:rsidRDefault="006D5A8E" w:rsidP="001D6864">
      <w:pPr>
        <w:pStyle w:val="a5"/>
        <w:spacing w:after="0" w:line="360" w:lineRule="auto"/>
        <w:ind w:right="2169" w:firstLine="0"/>
        <w:rPr>
          <w:rFonts w:asciiTheme="minorHAnsi" w:hAnsiTheme="minorHAnsi" w:cs="Tahoma"/>
          <w:b/>
          <w:sz w:val="24"/>
          <w:szCs w:val="24"/>
          <w:u w:val="single"/>
          <w:lang w:val="el-GR"/>
        </w:rPr>
      </w:pPr>
    </w:p>
    <w:p w:rsidR="001D6864" w:rsidRPr="00BE7819" w:rsidRDefault="001D6864" w:rsidP="001D6864">
      <w:pPr>
        <w:pStyle w:val="a5"/>
        <w:spacing w:after="0" w:line="360" w:lineRule="auto"/>
        <w:ind w:right="2169" w:firstLine="0"/>
        <w:rPr>
          <w:rFonts w:asciiTheme="minorHAnsi" w:hAnsiTheme="minorHAnsi" w:cs="Tahoma"/>
          <w:b/>
          <w:sz w:val="24"/>
          <w:szCs w:val="24"/>
          <w:u w:val="single"/>
          <w:lang w:val="el-GR"/>
        </w:rPr>
      </w:pPr>
      <w:r w:rsidRPr="00BE7819">
        <w:rPr>
          <w:rFonts w:asciiTheme="minorHAnsi" w:hAnsiTheme="minorHAnsi" w:cs="Tahoma"/>
          <w:b/>
          <w:sz w:val="24"/>
          <w:szCs w:val="24"/>
          <w:u w:val="single"/>
          <w:lang w:val="el-GR"/>
        </w:rPr>
        <w:t>Εσωτερική Διανομή (Με Ηλεκτρονικό Ταχυδρομείο):</w:t>
      </w:r>
    </w:p>
    <w:p w:rsidR="001D6864" w:rsidRPr="00BE7819" w:rsidRDefault="001D6864" w:rsidP="001D6864">
      <w:pPr>
        <w:pStyle w:val="a5"/>
        <w:numPr>
          <w:ilvl w:val="0"/>
          <w:numId w:val="1"/>
        </w:numPr>
        <w:spacing w:after="0" w:line="360" w:lineRule="auto"/>
        <w:ind w:left="284" w:right="3870" w:hanging="218"/>
        <w:rPr>
          <w:rFonts w:asciiTheme="minorHAnsi" w:hAnsiTheme="minorHAnsi" w:cs="Tahoma"/>
          <w:sz w:val="24"/>
          <w:szCs w:val="24"/>
          <w:lang w:val="el-GR"/>
        </w:rPr>
      </w:pPr>
      <w:r w:rsidRPr="00BE7819">
        <w:rPr>
          <w:rFonts w:asciiTheme="minorHAnsi" w:hAnsiTheme="minorHAnsi" w:cs="Tahoma"/>
          <w:sz w:val="24"/>
          <w:szCs w:val="24"/>
          <w:lang w:val="el-GR"/>
        </w:rPr>
        <w:t xml:space="preserve">Γραφείο </w:t>
      </w:r>
      <w:r w:rsidR="001D6537">
        <w:rPr>
          <w:rFonts w:asciiTheme="minorHAnsi" w:hAnsiTheme="minorHAnsi" w:cs="Tahoma"/>
          <w:sz w:val="24"/>
          <w:szCs w:val="24"/>
          <w:lang w:val="el-GR"/>
        </w:rPr>
        <w:t xml:space="preserve">Αν. </w:t>
      </w:r>
      <w:r w:rsidRPr="00BE7819">
        <w:rPr>
          <w:rFonts w:asciiTheme="minorHAnsi" w:hAnsiTheme="minorHAnsi" w:cs="Tahoma"/>
          <w:sz w:val="24"/>
          <w:szCs w:val="24"/>
          <w:lang w:val="el-GR"/>
        </w:rPr>
        <w:t>Υπουργού</w:t>
      </w:r>
      <w:r w:rsidR="001D6537">
        <w:rPr>
          <w:rFonts w:asciiTheme="minorHAnsi" w:hAnsiTheme="minorHAnsi" w:cs="Tahoma"/>
          <w:sz w:val="24"/>
          <w:szCs w:val="24"/>
          <w:lang w:val="el-GR"/>
        </w:rPr>
        <w:t xml:space="preserve"> Εσωτερικών και Διοικητικής Ανασυγκρότησης</w:t>
      </w:r>
      <w:r w:rsidRPr="00BE7819">
        <w:rPr>
          <w:rFonts w:asciiTheme="minorHAnsi" w:hAnsiTheme="minorHAnsi" w:cs="Tahoma"/>
          <w:sz w:val="24"/>
          <w:szCs w:val="24"/>
          <w:lang w:val="el-GR"/>
        </w:rPr>
        <w:t xml:space="preserve">   </w:t>
      </w:r>
    </w:p>
    <w:p w:rsidR="001D6864" w:rsidRPr="00BE7819" w:rsidRDefault="001D6864" w:rsidP="001D6864">
      <w:pPr>
        <w:pStyle w:val="a5"/>
        <w:numPr>
          <w:ilvl w:val="0"/>
          <w:numId w:val="1"/>
        </w:numPr>
        <w:spacing w:after="0" w:line="360" w:lineRule="auto"/>
        <w:ind w:left="284" w:right="3870" w:hanging="218"/>
        <w:rPr>
          <w:rFonts w:asciiTheme="minorHAnsi" w:hAnsiTheme="minorHAnsi" w:cs="Tahoma"/>
          <w:sz w:val="24"/>
          <w:szCs w:val="24"/>
          <w:lang w:val="el-GR"/>
        </w:rPr>
      </w:pPr>
      <w:r w:rsidRPr="00BE7819">
        <w:rPr>
          <w:rFonts w:asciiTheme="minorHAnsi" w:hAnsiTheme="minorHAnsi" w:cs="Tahoma"/>
          <w:sz w:val="24"/>
          <w:szCs w:val="24"/>
          <w:lang w:val="el-GR"/>
        </w:rPr>
        <w:t xml:space="preserve">Γραφείο </w:t>
      </w:r>
      <w:r w:rsidR="001D6537">
        <w:rPr>
          <w:rFonts w:asciiTheme="minorHAnsi" w:hAnsiTheme="minorHAnsi" w:cs="Tahoma"/>
          <w:sz w:val="24"/>
          <w:szCs w:val="24"/>
          <w:lang w:val="el-GR"/>
        </w:rPr>
        <w:t xml:space="preserve">Αναπληρωτή Γεν. Γραμματέα </w:t>
      </w:r>
      <w:r w:rsidRPr="00BE7819">
        <w:rPr>
          <w:rFonts w:asciiTheme="minorHAnsi" w:hAnsiTheme="minorHAnsi" w:cs="Tahoma"/>
          <w:sz w:val="24"/>
          <w:szCs w:val="24"/>
          <w:lang w:val="el-GR"/>
        </w:rPr>
        <w:t xml:space="preserve"> </w:t>
      </w:r>
    </w:p>
    <w:p w:rsidR="001D6864" w:rsidRPr="00BE7819" w:rsidRDefault="001D6864" w:rsidP="001D6864">
      <w:pPr>
        <w:pStyle w:val="a5"/>
        <w:numPr>
          <w:ilvl w:val="0"/>
          <w:numId w:val="1"/>
        </w:numPr>
        <w:spacing w:after="0" w:line="360" w:lineRule="auto"/>
        <w:ind w:left="284" w:right="3870" w:hanging="218"/>
        <w:rPr>
          <w:rFonts w:asciiTheme="minorHAnsi" w:hAnsiTheme="minorHAnsi" w:cs="Tahoma"/>
          <w:sz w:val="24"/>
          <w:szCs w:val="24"/>
          <w:lang w:val="el-GR"/>
        </w:rPr>
      </w:pPr>
      <w:r w:rsidRPr="00BE7819">
        <w:rPr>
          <w:rFonts w:asciiTheme="minorHAnsi" w:hAnsiTheme="minorHAnsi" w:cs="Tahoma"/>
          <w:sz w:val="24"/>
          <w:szCs w:val="24"/>
          <w:lang w:val="el-GR"/>
        </w:rPr>
        <w:t>Δ/νση Διοικητ</w:t>
      </w:r>
      <w:r w:rsidR="00F5496E">
        <w:rPr>
          <w:rFonts w:asciiTheme="minorHAnsi" w:hAnsiTheme="minorHAnsi" w:cs="Tahoma"/>
          <w:sz w:val="24"/>
          <w:szCs w:val="24"/>
          <w:lang w:val="el-GR"/>
        </w:rPr>
        <w:t>ικών Υπηρεσιών</w:t>
      </w:r>
    </w:p>
    <w:p w:rsidR="001D6864" w:rsidRPr="00BE7819" w:rsidRDefault="001D6864" w:rsidP="001D6864">
      <w:pPr>
        <w:pStyle w:val="a5"/>
        <w:spacing w:after="0" w:line="360" w:lineRule="auto"/>
        <w:ind w:right="3870"/>
        <w:rPr>
          <w:rFonts w:asciiTheme="minorHAnsi" w:hAnsiTheme="minorHAnsi" w:cs="Tahoma"/>
          <w:sz w:val="24"/>
          <w:szCs w:val="24"/>
          <w:lang w:val="el-GR"/>
        </w:rPr>
      </w:pPr>
    </w:p>
    <w:p w:rsidR="001D6864" w:rsidRPr="00BE7819" w:rsidRDefault="001D6864" w:rsidP="001D6864">
      <w:pPr>
        <w:jc w:val="both"/>
        <w:rPr>
          <w:rFonts w:asciiTheme="minorHAnsi" w:hAnsiTheme="minorHAnsi" w:cs="Tahoma"/>
          <w:b/>
          <w:sz w:val="24"/>
          <w:szCs w:val="24"/>
          <w:lang w:val="el-GR"/>
        </w:rPr>
      </w:pPr>
    </w:p>
    <w:p w:rsidR="00280642" w:rsidRPr="001D6537" w:rsidRDefault="00280642">
      <w:pPr>
        <w:rPr>
          <w:rFonts w:asciiTheme="minorHAnsi" w:hAnsiTheme="minorHAnsi"/>
          <w:sz w:val="24"/>
          <w:szCs w:val="24"/>
          <w:lang w:val="el-GR"/>
        </w:rPr>
      </w:pPr>
    </w:p>
    <w:sectPr w:rsidR="00280642" w:rsidRPr="001D6537" w:rsidSect="002910B2">
      <w:footerReference w:type="default" r:id="rId12"/>
      <w:pgSz w:w="11906" w:h="16838"/>
      <w:pgMar w:top="1560" w:right="1133" w:bottom="709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30D" w:rsidRDefault="004F330D">
      <w:r>
        <w:separator/>
      </w:r>
    </w:p>
  </w:endnote>
  <w:endnote w:type="continuationSeparator" w:id="0">
    <w:p w:rsidR="004F330D" w:rsidRDefault="004F3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0B2" w:rsidRDefault="003A4940">
    <w:pPr>
      <w:pStyle w:val="a3"/>
      <w:jc w:val="right"/>
    </w:pPr>
    <w:r>
      <w:fldChar w:fldCharType="begin"/>
    </w:r>
    <w:r w:rsidR="006D5A8E">
      <w:instrText>PAGE   \* MERGEFORMAT</w:instrText>
    </w:r>
    <w:r>
      <w:fldChar w:fldCharType="separate"/>
    </w:r>
    <w:r w:rsidR="006A4722" w:rsidRPr="006A4722">
      <w:rPr>
        <w:noProof/>
        <w:lang w:val="el-GR"/>
      </w:rPr>
      <w:t>1</w:t>
    </w:r>
    <w:r>
      <w:rPr>
        <w:noProof/>
        <w:lang w:val="el-GR"/>
      </w:rPr>
      <w:fldChar w:fldCharType="end"/>
    </w:r>
  </w:p>
  <w:p w:rsidR="002910B2" w:rsidRDefault="002910B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30D" w:rsidRDefault="004F330D">
      <w:r>
        <w:separator/>
      </w:r>
    </w:p>
  </w:footnote>
  <w:footnote w:type="continuationSeparator" w:id="0">
    <w:p w:rsidR="004F330D" w:rsidRDefault="004F33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BA5"/>
    <w:multiLevelType w:val="hybridMultilevel"/>
    <w:tmpl w:val="1CA69384"/>
    <w:lvl w:ilvl="0" w:tplc="363E34E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8C"/>
    <w:rsid w:val="0002413C"/>
    <w:rsid w:val="000849DC"/>
    <w:rsid w:val="00091EBE"/>
    <w:rsid w:val="000E0911"/>
    <w:rsid w:val="000E3E1B"/>
    <w:rsid w:val="000E7523"/>
    <w:rsid w:val="00101071"/>
    <w:rsid w:val="00127208"/>
    <w:rsid w:val="001663A0"/>
    <w:rsid w:val="00171CA5"/>
    <w:rsid w:val="001903CF"/>
    <w:rsid w:val="001B0187"/>
    <w:rsid w:val="001C57C3"/>
    <w:rsid w:val="001D6537"/>
    <w:rsid w:val="001D6864"/>
    <w:rsid w:val="00235836"/>
    <w:rsid w:val="00280642"/>
    <w:rsid w:val="00290744"/>
    <w:rsid w:val="002910B2"/>
    <w:rsid w:val="002A47B2"/>
    <w:rsid w:val="002E110B"/>
    <w:rsid w:val="002E484B"/>
    <w:rsid w:val="002F6C36"/>
    <w:rsid w:val="00305508"/>
    <w:rsid w:val="00306EC0"/>
    <w:rsid w:val="003156B7"/>
    <w:rsid w:val="00330AB4"/>
    <w:rsid w:val="00331F89"/>
    <w:rsid w:val="00356653"/>
    <w:rsid w:val="0035754E"/>
    <w:rsid w:val="00357C54"/>
    <w:rsid w:val="003A4940"/>
    <w:rsid w:val="003C04C5"/>
    <w:rsid w:val="003E1C4C"/>
    <w:rsid w:val="004263F9"/>
    <w:rsid w:val="0045032E"/>
    <w:rsid w:val="00452526"/>
    <w:rsid w:val="00472958"/>
    <w:rsid w:val="004A756A"/>
    <w:rsid w:val="004A7DE0"/>
    <w:rsid w:val="004F330D"/>
    <w:rsid w:val="00504FDB"/>
    <w:rsid w:val="005050B7"/>
    <w:rsid w:val="00536044"/>
    <w:rsid w:val="00547E6F"/>
    <w:rsid w:val="005523A8"/>
    <w:rsid w:val="005816DD"/>
    <w:rsid w:val="00584E27"/>
    <w:rsid w:val="00635F6B"/>
    <w:rsid w:val="006475F4"/>
    <w:rsid w:val="0069739A"/>
    <w:rsid w:val="006A4722"/>
    <w:rsid w:val="006D5A8E"/>
    <w:rsid w:val="0075007A"/>
    <w:rsid w:val="007B23E2"/>
    <w:rsid w:val="007B7471"/>
    <w:rsid w:val="007C1CC6"/>
    <w:rsid w:val="007D76BA"/>
    <w:rsid w:val="007E14E1"/>
    <w:rsid w:val="007E64B2"/>
    <w:rsid w:val="007F7B83"/>
    <w:rsid w:val="00863805"/>
    <w:rsid w:val="008659F1"/>
    <w:rsid w:val="00871FD9"/>
    <w:rsid w:val="00891A78"/>
    <w:rsid w:val="008A4EF8"/>
    <w:rsid w:val="008B553F"/>
    <w:rsid w:val="008C1158"/>
    <w:rsid w:val="0090212D"/>
    <w:rsid w:val="009047AF"/>
    <w:rsid w:val="00912F19"/>
    <w:rsid w:val="00913708"/>
    <w:rsid w:val="009263AA"/>
    <w:rsid w:val="00941144"/>
    <w:rsid w:val="00944E3A"/>
    <w:rsid w:val="009A408C"/>
    <w:rsid w:val="009C1E21"/>
    <w:rsid w:val="009E57F2"/>
    <w:rsid w:val="00A02CE4"/>
    <w:rsid w:val="00A04A14"/>
    <w:rsid w:val="00A450A7"/>
    <w:rsid w:val="00A67336"/>
    <w:rsid w:val="00A677D0"/>
    <w:rsid w:val="00A77DB7"/>
    <w:rsid w:val="00A84421"/>
    <w:rsid w:val="00AA3C9E"/>
    <w:rsid w:val="00AC5F8D"/>
    <w:rsid w:val="00AD146F"/>
    <w:rsid w:val="00AD669C"/>
    <w:rsid w:val="00B31EAA"/>
    <w:rsid w:val="00B330D4"/>
    <w:rsid w:val="00B433BC"/>
    <w:rsid w:val="00B4526A"/>
    <w:rsid w:val="00B5106B"/>
    <w:rsid w:val="00B677D9"/>
    <w:rsid w:val="00B74967"/>
    <w:rsid w:val="00B81972"/>
    <w:rsid w:val="00B91CCA"/>
    <w:rsid w:val="00BA7FD8"/>
    <w:rsid w:val="00BE7819"/>
    <w:rsid w:val="00BF7F9E"/>
    <w:rsid w:val="00C65109"/>
    <w:rsid w:val="00C84C5B"/>
    <w:rsid w:val="00CB28B2"/>
    <w:rsid w:val="00CD70D0"/>
    <w:rsid w:val="00D434FC"/>
    <w:rsid w:val="00D54DA8"/>
    <w:rsid w:val="00D7352F"/>
    <w:rsid w:val="00DB007B"/>
    <w:rsid w:val="00DC0C6A"/>
    <w:rsid w:val="00DC30FF"/>
    <w:rsid w:val="00DC793C"/>
    <w:rsid w:val="00E2448C"/>
    <w:rsid w:val="00E30176"/>
    <w:rsid w:val="00E36DCB"/>
    <w:rsid w:val="00E613A7"/>
    <w:rsid w:val="00E874C4"/>
    <w:rsid w:val="00EA79FE"/>
    <w:rsid w:val="00EB72AF"/>
    <w:rsid w:val="00EF2056"/>
    <w:rsid w:val="00EF21AB"/>
    <w:rsid w:val="00F15B70"/>
    <w:rsid w:val="00F325B0"/>
    <w:rsid w:val="00F42618"/>
    <w:rsid w:val="00F5496E"/>
    <w:rsid w:val="00F71CF7"/>
    <w:rsid w:val="00F7326D"/>
    <w:rsid w:val="00F807A2"/>
    <w:rsid w:val="00FB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8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2">
    <w:name w:val="heading 2"/>
    <w:basedOn w:val="a"/>
    <w:next w:val="a"/>
    <w:link w:val="2Char"/>
    <w:qFormat/>
    <w:rsid w:val="001D6864"/>
    <w:pPr>
      <w:keepNext/>
      <w:outlineLvl w:val="1"/>
    </w:pPr>
    <w:rPr>
      <w:sz w:val="24"/>
      <w:lang w:val="el-GR"/>
    </w:rPr>
  </w:style>
  <w:style w:type="paragraph" w:styleId="3">
    <w:name w:val="heading 3"/>
    <w:basedOn w:val="a"/>
    <w:next w:val="a"/>
    <w:link w:val="3Char"/>
    <w:qFormat/>
    <w:rsid w:val="001D6864"/>
    <w:pPr>
      <w:keepNext/>
      <w:spacing w:line="360" w:lineRule="auto"/>
      <w:outlineLvl w:val="2"/>
    </w:pPr>
    <w:rPr>
      <w:rFonts w:eastAsia="Arial Unicode MS"/>
      <w:b/>
      <w:bCs/>
      <w:sz w:val="24"/>
      <w:szCs w:val="24"/>
      <w:lang w:val="el-GR"/>
    </w:rPr>
  </w:style>
  <w:style w:type="paragraph" w:styleId="4">
    <w:name w:val="heading 4"/>
    <w:basedOn w:val="a"/>
    <w:next w:val="a"/>
    <w:link w:val="4Char"/>
    <w:qFormat/>
    <w:rsid w:val="001D6864"/>
    <w:pPr>
      <w:keepNext/>
      <w:spacing w:line="360" w:lineRule="auto"/>
      <w:outlineLvl w:val="3"/>
    </w:pPr>
    <w:rPr>
      <w:rFonts w:eastAsia="Arial Unicode MS"/>
      <w:b/>
      <w:bCs/>
      <w:i/>
      <w:iCs/>
      <w:sz w:val="24"/>
      <w:szCs w:val="24"/>
      <w:lang w:val="el-GR"/>
    </w:rPr>
  </w:style>
  <w:style w:type="paragraph" w:styleId="5">
    <w:name w:val="heading 5"/>
    <w:basedOn w:val="a"/>
    <w:next w:val="a"/>
    <w:link w:val="5Char"/>
    <w:qFormat/>
    <w:rsid w:val="001D6864"/>
    <w:pPr>
      <w:keepNext/>
      <w:outlineLvl w:val="4"/>
    </w:pPr>
    <w:rPr>
      <w:rFonts w:ascii="Book Antiqua" w:hAnsi="Book Antiqua"/>
      <w:b/>
      <w:bCs/>
      <w:i/>
      <w:iCs/>
      <w:sz w:val="22"/>
      <w:u w:val="single"/>
      <w:lang w:val="el-GR"/>
    </w:rPr>
  </w:style>
  <w:style w:type="paragraph" w:styleId="7">
    <w:name w:val="heading 7"/>
    <w:basedOn w:val="a"/>
    <w:next w:val="a"/>
    <w:link w:val="7Char"/>
    <w:qFormat/>
    <w:rsid w:val="001D6864"/>
    <w:pPr>
      <w:keepNext/>
      <w:outlineLvl w:val="6"/>
    </w:pPr>
    <w:rPr>
      <w:i/>
      <w:iCs/>
      <w:sz w:val="24"/>
      <w:szCs w:val="24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rsid w:val="001D6864"/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customStyle="1" w:styleId="3Char">
    <w:name w:val="Επικεφαλίδα 3 Char"/>
    <w:basedOn w:val="a0"/>
    <w:link w:val="3"/>
    <w:rsid w:val="001D6864"/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1D6864"/>
    <w:rPr>
      <w:rFonts w:ascii="Times New Roman" w:eastAsia="Arial Unicode MS" w:hAnsi="Times New Roman" w:cs="Times New Roman"/>
      <w:b/>
      <w:bCs/>
      <w:i/>
      <w:iCs/>
      <w:sz w:val="24"/>
      <w:szCs w:val="24"/>
      <w:lang w:eastAsia="el-GR"/>
    </w:rPr>
  </w:style>
  <w:style w:type="character" w:customStyle="1" w:styleId="5Char">
    <w:name w:val="Επικεφαλίδα 5 Char"/>
    <w:basedOn w:val="a0"/>
    <w:link w:val="5"/>
    <w:rsid w:val="001D6864"/>
    <w:rPr>
      <w:rFonts w:ascii="Book Antiqua" w:eastAsia="Times New Roman" w:hAnsi="Book Antiqua" w:cs="Times New Roman"/>
      <w:b/>
      <w:bCs/>
      <w:i/>
      <w:iCs/>
      <w:szCs w:val="20"/>
      <w:u w:val="single"/>
      <w:lang w:eastAsia="el-GR"/>
    </w:rPr>
  </w:style>
  <w:style w:type="character" w:customStyle="1" w:styleId="7Char">
    <w:name w:val="Επικεφαλίδα 7 Char"/>
    <w:basedOn w:val="a0"/>
    <w:link w:val="7"/>
    <w:rsid w:val="001D6864"/>
    <w:rPr>
      <w:rFonts w:ascii="Times New Roman" w:eastAsia="Times New Roman" w:hAnsi="Times New Roman" w:cs="Times New Roman"/>
      <w:i/>
      <w:iCs/>
      <w:sz w:val="24"/>
      <w:szCs w:val="24"/>
      <w:lang w:eastAsia="el-GR"/>
    </w:rPr>
  </w:style>
  <w:style w:type="character" w:styleId="-">
    <w:name w:val="Hyperlink"/>
    <w:rsid w:val="001D6864"/>
    <w:rPr>
      <w:color w:val="0000FF"/>
      <w:u w:val="single"/>
    </w:rPr>
  </w:style>
  <w:style w:type="paragraph" w:styleId="a3">
    <w:name w:val="footer"/>
    <w:basedOn w:val="a"/>
    <w:link w:val="Char"/>
    <w:uiPriority w:val="99"/>
    <w:rsid w:val="001D6864"/>
    <w:pPr>
      <w:tabs>
        <w:tab w:val="center" w:pos="4153"/>
        <w:tab w:val="right" w:pos="8306"/>
      </w:tabs>
    </w:pPr>
  </w:style>
  <w:style w:type="character" w:customStyle="1" w:styleId="Char">
    <w:name w:val="Υποσέλιδο Char"/>
    <w:basedOn w:val="a0"/>
    <w:link w:val="a3"/>
    <w:uiPriority w:val="99"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4">
    <w:name w:val="Body Text"/>
    <w:basedOn w:val="a"/>
    <w:link w:val="Char0"/>
    <w:uiPriority w:val="99"/>
    <w:semiHidden/>
    <w:unhideWhenUsed/>
    <w:rsid w:val="001D6864"/>
    <w:pPr>
      <w:spacing w:after="120"/>
    </w:pPr>
  </w:style>
  <w:style w:type="character" w:customStyle="1" w:styleId="Char0">
    <w:name w:val="Σώμα κειμένου Char"/>
    <w:basedOn w:val="a0"/>
    <w:link w:val="a4"/>
    <w:uiPriority w:val="99"/>
    <w:semiHidden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5">
    <w:name w:val="Body Text First Indent"/>
    <w:basedOn w:val="a4"/>
    <w:link w:val="Char1"/>
    <w:rsid w:val="001D6864"/>
    <w:pPr>
      <w:ind w:firstLine="210"/>
    </w:pPr>
  </w:style>
  <w:style w:type="character" w:customStyle="1" w:styleId="Char1">
    <w:name w:val="Σώμα κείμενου Πρώτη Εσοχή Char"/>
    <w:basedOn w:val="Char0"/>
    <w:link w:val="a5"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6">
    <w:name w:val="Body Text Indent"/>
    <w:basedOn w:val="a"/>
    <w:link w:val="Char2"/>
    <w:uiPriority w:val="99"/>
    <w:semiHidden/>
    <w:unhideWhenUsed/>
    <w:rsid w:val="001D6864"/>
    <w:pPr>
      <w:spacing w:after="120"/>
      <w:ind w:left="283"/>
    </w:pPr>
  </w:style>
  <w:style w:type="character" w:customStyle="1" w:styleId="Char2">
    <w:name w:val="Σώμα κείμενου με εσοχή Char"/>
    <w:basedOn w:val="a0"/>
    <w:link w:val="a6"/>
    <w:uiPriority w:val="99"/>
    <w:semiHidden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20">
    <w:name w:val="Body Text First Indent 2"/>
    <w:basedOn w:val="a6"/>
    <w:link w:val="2Char0"/>
    <w:rsid w:val="001D6864"/>
    <w:pPr>
      <w:ind w:firstLine="210"/>
    </w:pPr>
  </w:style>
  <w:style w:type="character" w:customStyle="1" w:styleId="2Char0">
    <w:name w:val="Σώμα κείμενου Πρώτη Εσοχή 2 Char"/>
    <w:basedOn w:val="Char2"/>
    <w:link w:val="20"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7">
    <w:name w:val="Balloon Text"/>
    <w:basedOn w:val="a"/>
    <w:link w:val="Char3"/>
    <w:uiPriority w:val="99"/>
    <w:semiHidden/>
    <w:unhideWhenUsed/>
    <w:rsid w:val="001D6864"/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basedOn w:val="a0"/>
    <w:link w:val="a7"/>
    <w:uiPriority w:val="99"/>
    <w:semiHidden/>
    <w:rsid w:val="001D6864"/>
    <w:rPr>
      <w:rFonts w:ascii="Tahoma" w:eastAsia="Times New Roman" w:hAnsi="Tahoma" w:cs="Tahoma"/>
      <w:sz w:val="16"/>
      <w:szCs w:val="16"/>
      <w:lang w:val="en-GB" w:eastAsia="el-GR"/>
    </w:rPr>
  </w:style>
  <w:style w:type="character" w:styleId="-0">
    <w:name w:val="FollowedHyperlink"/>
    <w:basedOn w:val="a0"/>
    <w:uiPriority w:val="99"/>
    <w:semiHidden/>
    <w:unhideWhenUsed/>
    <w:rsid w:val="001D686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8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2">
    <w:name w:val="heading 2"/>
    <w:basedOn w:val="a"/>
    <w:next w:val="a"/>
    <w:link w:val="2Char"/>
    <w:qFormat/>
    <w:rsid w:val="001D6864"/>
    <w:pPr>
      <w:keepNext/>
      <w:outlineLvl w:val="1"/>
    </w:pPr>
    <w:rPr>
      <w:sz w:val="24"/>
      <w:lang w:val="el-GR"/>
    </w:rPr>
  </w:style>
  <w:style w:type="paragraph" w:styleId="3">
    <w:name w:val="heading 3"/>
    <w:basedOn w:val="a"/>
    <w:next w:val="a"/>
    <w:link w:val="3Char"/>
    <w:qFormat/>
    <w:rsid w:val="001D6864"/>
    <w:pPr>
      <w:keepNext/>
      <w:spacing w:line="360" w:lineRule="auto"/>
      <w:outlineLvl w:val="2"/>
    </w:pPr>
    <w:rPr>
      <w:rFonts w:eastAsia="Arial Unicode MS"/>
      <w:b/>
      <w:bCs/>
      <w:sz w:val="24"/>
      <w:szCs w:val="24"/>
      <w:lang w:val="el-GR"/>
    </w:rPr>
  </w:style>
  <w:style w:type="paragraph" w:styleId="4">
    <w:name w:val="heading 4"/>
    <w:basedOn w:val="a"/>
    <w:next w:val="a"/>
    <w:link w:val="4Char"/>
    <w:qFormat/>
    <w:rsid w:val="001D6864"/>
    <w:pPr>
      <w:keepNext/>
      <w:spacing w:line="360" w:lineRule="auto"/>
      <w:outlineLvl w:val="3"/>
    </w:pPr>
    <w:rPr>
      <w:rFonts w:eastAsia="Arial Unicode MS"/>
      <w:b/>
      <w:bCs/>
      <w:i/>
      <w:iCs/>
      <w:sz w:val="24"/>
      <w:szCs w:val="24"/>
      <w:lang w:val="el-GR"/>
    </w:rPr>
  </w:style>
  <w:style w:type="paragraph" w:styleId="5">
    <w:name w:val="heading 5"/>
    <w:basedOn w:val="a"/>
    <w:next w:val="a"/>
    <w:link w:val="5Char"/>
    <w:qFormat/>
    <w:rsid w:val="001D6864"/>
    <w:pPr>
      <w:keepNext/>
      <w:outlineLvl w:val="4"/>
    </w:pPr>
    <w:rPr>
      <w:rFonts w:ascii="Book Antiqua" w:hAnsi="Book Antiqua"/>
      <w:b/>
      <w:bCs/>
      <w:i/>
      <w:iCs/>
      <w:sz w:val="22"/>
      <w:u w:val="single"/>
      <w:lang w:val="el-GR"/>
    </w:rPr>
  </w:style>
  <w:style w:type="paragraph" w:styleId="7">
    <w:name w:val="heading 7"/>
    <w:basedOn w:val="a"/>
    <w:next w:val="a"/>
    <w:link w:val="7Char"/>
    <w:qFormat/>
    <w:rsid w:val="001D6864"/>
    <w:pPr>
      <w:keepNext/>
      <w:outlineLvl w:val="6"/>
    </w:pPr>
    <w:rPr>
      <w:i/>
      <w:iCs/>
      <w:sz w:val="24"/>
      <w:szCs w:val="24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rsid w:val="001D6864"/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customStyle="1" w:styleId="3Char">
    <w:name w:val="Επικεφαλίδα 3 Char"/>
    <w:basedOn w:val="a0"/>
    <w:link w:val="3"/>
    <w:rsid w:val="001D6864"/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1D6864"/>
    <w:rPr>
      <w:rFonts w:ascii="Times New Roman" w:eastAsia="Arial Unicode MS" w:hAnsi="Times New Roman" w:cs="Times New Roman"/>
      <w:b/>
      <w:bCs/>
      <w:i/>
      <w:iCs/>
      <w:sz w:val="24"/>
      <w:szCs w:val="24"/>
      <w:lang w:eastAsia="el-GR"/>
    </w:rPr>
  </w:style>
  <w:style w:type="character" w:customStyle="1" w:styleId="5Char">
    <w:name w:val="Επικεφαλίδα 5 Char"/>
    <w:basedOn w:val="a0"/>
    <w:link w:val="5"/>
    <w:rsid w:val="001D6864"/>
    <w:rPr>
      <w:rFonts w:ascii="Book Antiqua" w:eastAsia="Times New Roman" w:hAnsi="Book Antiqua" w:cs="Times New Roman"/>
      <w:b/>
      <w:bCs/>
      <w:i/>
      <w:iCs/>
      <w:szCs w:val="20"/>
      <w:u w:val="single"/>
      <w:lang w:eastAsia="el-GR"/>
    </w:rPr>
  </w:style>
  <w:style w:type="character" w:customStyle="1" w:styleId="7Char">
    <w:name w:val="Επικεφαλίδα 7 Char"/>
    <w:basedOn w:val="a0"/>
    <w:link w:val="7"/>
    <w:rsid w:val="001D6864"/>
    <w:rPr>
      <w:rFonts w:ascii="Times New Roman" w:eastAsia="Times New Roman" w:hAnsi="Times New Roman" w:cs="Times New Roman"/>
      <w:i/>
      <w:iCs/>
      <w:sz w:val="24"/>
      <w:szCs w:val="24"/>
      <w:lang w:eastAsia="el-GR"/>
    </w:rPr>
  </w:style>
  <w:style w:type="character" w:styleId="-">
    <w:name w:val="Hyperlink"/>
    <w:rsid w:val="001D6864"/>
    <w:rPr>
      <w:color w:val="0000FF"/>
      <w:u w:val="single"/>
    </w:rPr>
  </w:style>
  <w:style w:type="paragraph" w:styleId="a3">
    <w:name w:val="footer"/>
    <w:basedOn w:val="a"/>
    <w:link w:val="Char"/>
    <w:uiPriority w:val="99"/>
    <w:rsid w:val="001D6864"/>
    <w:pPr>
      <w:tabs>
        <w:tab w:val="center" w:pos="4153"/>
        <w:tab w:val="right" w:pos="8306"/>
      </w:tabs>
    </w:pPr>
  </w:style>
  <w:style w:type="character" w:customStyle="1" w:styleId="Char">
    <w:name w:val="Υποσέλιδο Char"/>
    <w:basedOn w:val="a0"/>
    <w:link w:val="a3"/>
    <w:uiPriority w:val="99"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4">
    <w:name w:val="Body Text"/>
    <w:basedOn w:val="a"/>
    <w:link w:val="Char0"/>
    <w:uiPriority w:val="99"/>
    <w:semiHidden/>
    <w:unhideWhenUsed/>
    <w:rsid w:val="001D6864"/>
    <w:pPr>
      <w:spacing w:after="120"/>
    </w:pPr>
  </w:style>
  <w:style w:type="character" w:customStyle="1" w:styleId="Char0">
    <w:name w:val="Σώμα κειμένου Char"/>
    <w:basedOn w:val="a0"/>
    <w:link w:val="a4"/>
    <w:uiPriority w:val="99"/>
    <w:semiHidden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5">
    <w:name w:val="Body Text First Indent"/>
    <w:basedOn w:val="a4"/>
    <w:link w:val="Char1"/>
    <w:rsid w:val="001D6864"/>
    <w:pPr>
      <w:ind w:firstLine="210"/>
    </w:pPr>
  </w:style>
  <w:style w:type="character" w:customStyle="1" w:styleId="Char1">
    <w:name w:val="Σώμα κείμενου Πρώτη Εσοχή Char"/>
    <w:basedOn w:val="Char0"/>
    <w:link w:val="a5"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6">
    <w:name w:val="Body Text Indent"/>
    <w:basedOn w:val="a"/>
    <w:link w:val="Char2"/>
    <w:uiPriority w:val="99"/>
    <w:semiHidden/>
    <w:unhideWhenUsed/>
    <w:rsid w:val="001D6864"/>
    <w:pPr>
      <w:spacing w:after="120"/>
      <w:ind w:left="283"/>
    </w:pPr>
  </w:style>
  <w:style w:type="character" w:customStyle="1" w:styleId="Char2">
    <w:name w:val="Σώμα κείμενου με εσοχή Char"/>
    <w:basedOn w:val="a0"/>
    <w:link w:val="a6"/>
    <w:uiPriority w:val="99"/>
    <w:semiHidden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20">
    <w:name w:val="Body Text First Indent 2"/>
    <w:basedOn w:val="a6"/>
    <w:link w:val="2Char0"/>
    <w:rsid w:val="001D6864"/>
    <w:pPr>
      <w:ind w:firstLine="210"/>
    </w:pPr>
  </w:style>
  <w:style w:type="character" w:customStyle="1" w:styleId="2Char0">
    <w:name w:val="Σώμα κείμενου Πρώτη Εσοχή 2 Char"/>
    <w:basedOn w:val="Char2"/>
    <w:link w:val="20"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7">
    <w:name w:val="Balloon Text"/>
    <w:basedOn w:val="a"/>
    <w:link w:val="Char3"/>
    <w:uiPriority w:val="99"/>
    <w:semiHidden/>
    <w:unhideWhenUsed/>
    <w:rsid w:val="001D6864"/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basedOn w:val="a0"/>
    <w:link w:val="a7"/>
    <w:uiPriority w:val="99"/>
    <w:semiHidden/>
    <w:rsid w:val="001D6864"/>
    <w:rPr>
      <w:rFonts w:ascii="Tahoma" w:eastAsia="Times New Roman" w:hAnsi="Tahoma" w:cs="Tahoma"/>
      <w:sz w:val="16"/>
      <w:szCs w:val="16"/>
      <w:lang w:val="en-GB" w:eastAsia="el-GR"/>
    </w:rPr>
  </w:style>
  <w:style w:type="character" w:styleId="-0">
    <w:name w:val="FollowedHyperlink"/>
    <w:basedOn w:val="a0"/>
    <w:uiPriority w:val="99"/>
    <w:semiHidden/>
    <w:unhideWhenUsed/>
    <w:rsid w:val="001D686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dmin@rp-grece.b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ecure.edps.europa.eu/EDPSWEB/edps/EDPS/HR/EN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in@rp-grece.b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359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DIPID_user12</dc:creator>
  <cp:lastModifiedBy>ΕΥΑΓΓΕΛΙΑ ΚΑΣΑΠΗ</cp:lastModifiedBy>
  <cp:revision>8</cp:revision>
  <dcterms:created xsi:type="dcterms:W3CDTF">2015-12-23T09:45:00Z</dcterms:created>
  <dcterms:modified xsi:type="dcterms:W3CDTF">2015-12-28T07:58:00Z</dcterms:modified>
</cp:coreProperties>
</file>